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8668" w14:textId="301488B3" w:rsidR="00CC6E34" w:rsidRDefault="00CC6E34" w:rsidP="00B40ACA">
      <w:pPr>
        <w:pStyle w:val="Heading1"/>
        <w:tabs>
          <w:tab w:val="right" w:pos="9026"/>
        </w:tabs>
        <w:spacing w:before="0" w:line="360" w:lineRule="auto"/>
        <w:ind w:left="-425"/>
        <w:contextualSpacing/>
        <w:jc w:val="both"/>
        <w:rPr>
          <w:rFonts w:asciiTheme="minorHAnsi" w:hAnsiTheme="minorHAnsi" w:cs="Vrinda"/>
          <w:b/>
          <w:color w:val="auto"/>
          <w:cs/>
          <w:lang w:bidi="bn-BD"/>
        </w:rPr>
      </w:pPr>
    </w:p>
    <w:p w14:paraId="7EB766B0" w14:textId="70A55428" w:rsidR="009E5233" w:rsidRPr="003B3357" w:rsidRDefault="00573F1A" w:rsidP="00B40ACA">
      <w:pPr>
        <w:pStyle w:val="Heading1"/>
        <w:tabs>
          <w:tab w:val="right" w:pos="9026"/>
        </w:tabs>
        <w:spacing w:before="0" w:line="360" w:lineRule="auto"/>
        <w:ind w:left="-425"/>
        <w:contextualSpacing/>
        <w:jc w:val="center"/>
        <w:rPr>
          <w:rFonts w:asciiTheme="minorHAnsi" w:hAnsiTheme="minorHAnsi" w:cstheme="minorHAnsi"/>
          <w:b/>
          <w:color w:val="auto"/>
        </w:rPr>
      </w:pPr>
      <w:r w:rsidRPr="003B3357">
        <w:rPr>
          <w:rFonts w:asciiTheme="minorHAnsi" w:hAnsiTheme="minorHAnsi" w:cstheme="minorHAnsi"/>
          <w:b/>
          <w:color w:val="auto"/>
          <w:lang w:bidi="bn-BD"/>
        </w:rPr>
        <w:t>মন্তব্য এবং প্রশ্নের জন্য প্রতিক্রিয়া ফর্ম</w:t>
      </w:r>
    </w:p>
    <w:p w14:paraId="4C078E31" w14:textId="108450DE" w:rsidR="00C47EDE" w:rsidRPr="00E0693F" w:rsidRDefault="00E61B2B" w:rsidP="00B40ACA">
      <w:pPr>
        <w:tabs>
          <w:tab w:val="right" w:pos="9026"/>
        </w:tabs>
        <w:spacing w:line="360" w:lineRule="auto"/>
        <w:ind w:left="-425" w:right="403"/>
        <w:jc w:val="both"/>
        <w:rPr>
          <w:rFonts w:cstheme="minorHAnsi"/>
          <w:bCs/>
          <w:sz w:val="21"/>
          <w:szCs w:val="21"/>
        </w:rPr>
      </w:pPr>
      <w:r w:rsidRPr="00E0693F">
        <w:rPr>
          <w:rFonts w:cstheme="minorHAnsi"/>
          <w:sz w:val="21"/>
          <w:szCs w:val="21"/>
          <w:lang w:bidi="bn-BD"/>
        </w:rPr>
        <w:t>এই ফর্মটি আপনাকে দেওয়া হয়েছে আপনার প্রশ্ন বা মন্তব্য সম্পর্কে চিন্তা করতে সাহায্য করার জন্য। নীচে কিছু উদাহরণ রয়েছে তবে আপনি আপনার পরিচর্যা সম্পর্কে আপনার যেকোনো অভিজ্ঞতা বা চিন্তাভাবনা সম্পর্কে প্রতিক্রিয়া জানাতে পারেন। আমরা সত্যিই আপনার চিন্তার মূল্য দিই এবং এগুলো আপনার হাসপাতালের পর্যালোচনার একটি গুরুত্বপূর্ণ অংশ। আমরা নিশ্চিত করতে চাই যে আমাদের আপনার যেকোনো প্রশ্নের উত্তর দেবার ইচ্ছা আছে। আপনি এই ফর্মটি ব্যবহার করার জন্য সীমাবদ্ধ নন এবং আপনার প্রশ্ন করার জন্য কোনো সময়-সীমা নেই, এমনকি যদি আপনি পর্যালোচনার পরে কিছু মনে করেন তখনও করতে পারেন। আপনার যদি পরে প্রশ্ন থাকে, আপনি আপনার বিশেষ পরিচিত ব্যক্তির সাথে যোগাযোগ করতে পারেন।</w:t>
      </w:r>
    </w:p>
    <w:p w14:paraId="583CC5D7" w14:textId="53929298" w:rsidR="009E5233" w:rsidRPr="00E0693F" w:rsidRDefault="00FF1775" w:rsidP="00B40ACA">
      <w:pPr>
        <w:tabs>
          <w:tab w:val="right" w:pos="9026"/>
        </w:tabs>
        <w:spacing w:line="360" w:lineRule="auto"/>
        <w:ind w:left="-426" w:right="402"/>
        <w:contextualSpacing/>
        <w:jc w:val="both"/>
        <w:rPr>
          <w:rFonts w:cstheme="minorHAnsi"/>
          <w:sz w:val="21"/>
          <w:szCs w:val="21"/>
        </w:rPr>
      </w:pPr>
      <w:r w:rsidRPr="00E0693F">
        <w:rPr>
          <w:rFonts w:cstheme="minorHAnsi"/>
          <w:sz w:val="21"/>
          <w:szCs w:val="21"/>
          <w:lang w:bidi="bn-BD"/>
        </w:rPr>
        <w:t xml:space="preserve">অনুগ্রহ করে এমন মনে করবেন না যে আপনাকে আমাদের কোনো মতামত জানাতেই হবে - আমরা বুঝি যে কিছু পরিবারের কোনো মন্তব্য বা প্রশ্ন করার মতো কিছু থাকবে না। আপনাকে এই ফর্মটি ব্যবহার করতে হবে না তবে আপনি যদি তা করেন তবে আপনি নিজের ঠিকানাযুক্ত খাম ব্যবহার করে এটি পোস্ট করতে পারেন বা এটি ইমেইল করতে পারেন, অথবা আপনি কোনো প্রশ্ন বা মন্তব্য থাকলে আপনার বিশেষ পরিচিত ব্যক্তিকে কল করতে পারেন৷ এছাড়াও আপনি অনলাইনে ফর্মটি পূরণ করতে পারেন । আপনার যদি বড়ো হরফে লেখা ফর্ম় বা অন্য ভাষায় লেখা ফর্ম প্রয়োজন হয়, অনুগ্রহ করে আমাদের জানান অথবা তার বদলে আপনি ফোনে কথা বলতে পারেন।  </w:t>
      </w:r>
    </w:p>
    <w:tbl>
      <w:tblPr>
        <w:tblStyle w:val="TableGrid"/>
        <w:tblW w:w="10490" w:type="dxa"/>
        <w:tblInd w:w="-714" w:type="dxa"/>
        <w:tblLook w:val="04A0" w:firstRow="1" w:lastRow="0" w:firstColumn="1" w:lastColumn="0" w:noHBand="0" w:noVBand="1"/>
      </w:tblPr>
      <w:tblGrid>
        <w:gridCol w:w="10490"/>
      </w:tblGrid>
      <w:tr w:rsidR="009E5233" w:rsidRPr="00E0693F" w14:paraId="076D1138" w14:textId="77777777" w:rsidTr="00195EA8">
        <w:tc>
          <w:tcPr>
            <w:tcW w:w="10490" w:type="dxa"/>
          </w:tcPr>
          <w:p w14:paraId="25DD4F66" w14:textId="2B2A41E3" w:rsidR="009E5233" w:rsidRDefault="00616986" w:rsidP="00B40ACA">
            <w:pPr>
              <w:spacing w:line="276" w:lineRule="auto"/>
              <w:jc w:val="both"/>
              <w:rPr>
                <w:rFonts w:cs="Arial Unicode MS"/>
                <w:sz w:val="20"/>
                <w:szCs w:val="20"/>
                <w:cs/>
                <w:lang w:bidi="bn-BD"/>
              </w:rPr>
            </w:pPr>
            <w:r w:rsidRPr="00E0693F">
              <w:rPr>
                <w:sz w:val="20"/>
                <w:szCs w:val="20"/>
                <w:lang w:bidi="bn-BD"/>
              </w:rPr>
              <w:t xml:space="preserve">আপনার গর্ভাবস্থার যেকোনো বিষয় সম্পর্কে মন্তব্য বা প্রশ্ন।  আপনি যখন চেয়েছিলেন তখন কি আপনি স্বাস্থ্যসেবা অ্যাক্সেস করতে পেরেছিলেন? আপনি অনিশ্চিত ছিলেন এমন কিছু কি হয়েছিল? আপনি কি মনে করেন যে আপনাকে সহায়তা করা হয়েছিল? </w:t>
            </w:r>
          </w:p>
          <w:p w14:paraId="0F2E68CD" w14:textId="22A6DD1A" w:rsidR="002D1EFE" w:rsidRDefault="002D1EFE" w:rsidP="00B40ACA">
            <w:pPr>
              <w:spacing w:line="276" w:lineRule="auto"/>
              <w:jc w:val="both"/>
              <w:rPr>
                <w:rFonts w:cs="Arial Unicode MS"/>
                <w:sz w:val="20"/>
                <w:szCs w:val="20"/>
                <w:cs/>
                <w:lang w:bidi="bn-BD"/>
              </w:rPr>
            </w:pPr>
          </w:p>
          <w:p w14:paraId="767CF39A" w14:textId="649E4667" w:rsidR="002D1EFE" w:rsidRDefault="002D1EFE" w:rsidP="00B40ACA">
            <w:pPr>
              <w:spacing w:line="276" w:lineRule="auto"/>
              <w:jc w:val="both"/>
              <w:rPr>
                <w:rFonts w:cs="Arial Unicode MS"/>
                <w:sz w:val="20"/>
                <w:szCs w:val="20"/>
                <w:cs/>
                <w:lang w:bidi="bn-BD"/>
              </w:rPr>
            </w:pPr>
          </w:p>
          <w:p w14:paraId="26FFC353" w14:textId="47ECAF1E" w:rsidR="002D1EFE" w:rsidRDefault="002D1EFE" w:rsidP="00B40ACA">
            <w:pPr>
              <w:spacing w:line="276" w:lineRule="auto"/>
              <w:jc w:val="both"/>
              <w:rPr>
                <w:rFonts w:cs="Arial Unicode MS"/>
                <w:sz w:val="20"/>
                <w:szCs w:val="20"/>
                <w:cs/>
                <w:lang w:bidi="bn-BD"/>
              </w:rPr>
            </w:pPr>
          </w:p>
          <w:p w14:paraId="5E06EE95" w14:textId="2E7F5E3D" w:rsidR="002D1EFE" w:rsidRDefault="002D1EFE" w:rsidP="00B40ACA">
            <w:pPr>
              <w:spacing w:line="276" w:lineRule="auto"/>
              <w:jc w:val="both"/>
              <w:rPr>
                <w:rFonts w:cs="Arial Unicode MS"/>
                <w:sz w:val="20"/>
                <w:szCs w:val="20"/>
                <w:cs/>
                <w:lang w:bidi="bn-BD"/>
              </w:rPr>
            </w:pPr>
          </w:p>
          <w:p w14:paraId="674F0D72" w14:textId="77777777" w:rsidR="002D1EFE" w:rsidRPr="002D1EFE" w:rsidRDefault="002D1EFE" w:rsidP="00B40ACA">
            <w:pPr>
              <w:spacing w:line="276" w:lineRule="auto"/>
              <w:jc w:val="both"/>
              <w:rPr>
                <w:rFonts w:cs="Arial Unicode MS"/>
                <w:sz w:val="20"/>
                <w:szCs w:val="20"/>
                <w:cs/>
              </w:rPr>
            </w:pPr>
          </w:p>
          <w:p w14:paraId="363BBC7E" w14:textId="77777777" w:rsidR="009E5233" w:rsidRPr="00E0693F" w:rsidRDefault="009E5233" w:rsidP="00B40ACA">
            <w:pPr>
              <w:spacing w:line="276" w:lineRule="auto"/>
              <w:ind w:left="-426" w:firstLine="426"/>
              <w:jc w:val="both"/>
              <w:rPr>
                <w:rFonts w:cstheme="minorHAnsi"/>
              </w:rPr>
            </w:pPr>
          </w:p>
          <w:p w14:paraId="5A5FDF90" w14:textId="77777777" w:rsidR="001D32CA" w:rsidRPr="00E0693F" w:rsidRDefault="001D32CA" w:rsidP="00B40ACA">
            <w:pPr>
              <w:spacing w:line="276" w:lineRule="auto"/>
              <w:ind w:left="-426" w:firstLine="426"/>
              <w:jc w:val="both"/>
              <w:rPr>
                <w:rFonts w:cstheme="minorHAnsi"/>
              </w:rPr>
            </w:pPr>
          </w:p>
          <w:p w14:paraId="2B108CBA" w14:textId="77777777" w:rsidR="001D32CA" w:rsidRPr="00E0693F" w:rsidRDefault="001D32CA" w:rsidP="00B40ACA">
            <w:pPr>
              <w:spacing w:line="276" w:lineRule="auto"/>
              <w:ind w:left="-426" w:firstLine="426"/>
              <w:jc w:val="both"/>
              <w:rPr>
                <w:rFonts w:cstheme="minorHAnsi"/>
              </w:rPr>
            </w:pPr>
          </w:p>
          <w:p w14:paraId="5ABE33FB" w14:textId="77777777" w:rsidR="004D69E1" w:rsidRPr="00E0693F" w:rsidRDefault="004D69E1" w:rsidP="00B40ACA">
            <w:pPr>
              <w:spacing w:line="276" w:lineRule="auto"/>
              <w:ind w:left="-426" w:firstLine="426"/>
              <w:jc w:val="both"/>
              <w:rPr>
                <w:rFonts w:cstheme="minorHAnsi"/>
              </w:rPr>
            </w:pPr>
          </w:p>
          <w:p w14:paraId="0774FDE6" w14:textId="77777777" w:rsidR="004D69E1" w:rsidRPr="00E0693F" w:rsidRDefault="004D69E1" w:rsidP="00B40ACA">
            <w:pPr>
              <w:spacing w:line="276" w:lineRule="auto"/>
              <w:ind w:left="-426" w:firstLine="426"/>
              <w:jc w:val="both"/>
              <w:rPr>
                <w:rFonts w:cstheme="minorHAnsi"/>
              </w:rPr>
            </w:pPr>
          </w:p>
          <w:p w14:paraId="2E3D124F" w14:textId="77777777" w:rsidR="004D69E1" w:rsidRPr="00E0693F" w:rsidRDefault="004D69E1" w:rsidP="00B40ACA">
            <w:pPr>
              <w:spacing w:line="276" w:lineRule="auto"/>
              <w:ind w:left="-426" w:firstLine="426"/>
              <w:jc w:val="both"/>
              <w:rPr>
                <w:rFonts w:cstheme="minorHAnsi"/>
              </w:rPr>
            </w:pPr>
          </w:p>
          <w:p w14:paraId="77F42B8D" w14:textId="0A22229C" w:rsidR="004D69E1" w:rsidRDefault="004D69E1" w:rsidP="00B40ACA">
            <w:pPr>
              <w:spacing w:line="276" w:lineRule="auto"/>
              <w:ind w:left="-426" w:firstLine="426"/>
              <w:jc w:val="both"/>
              <w:rPr>
                <w:rFonts w:cs="Vrinda"/>
                <w:szCs w:val="28"/>
                <w:cs/>
                <w:lang w:bidi="bn-BD"/>
              </w:rPr>
            </w:pPr>
          </w:p>
          <w:p w14:paraId="5A9679FC" w14:textId="77777777" w:rsidR="00B91BC3" w:rsidRPr="00B91BC3" w:rsidRDefault="00B91BC3" w:rsidP="00B40ACA">
            <w:pPr>
              <w:spacing w:line="276" w:lineRule="auto"/>
              <w:ind w:left="-426" w:firstLine="426"/>
              <w:jc w:val="both"/>
              <w:rPr>
                <w:rFonts w:cs="Vrinda"/>
                <w:szCs w:val="28"/>
                <w:cs/>
                <w:lang w:bidi="bn-BD"/>
              </w:rPr>
            </w:pPr>
          </w:p>
          <w:p w14:paraId="6D37ABAB" w14:textId="2BAF7193" w:rsidR="004D69E1" w:rsidRDefault="004D69E1" w:rsidP="00B40ACA">
            <w:pPr>
              <w:spacing w:line="276" w:lineRule="auto"/>
              <w:ind w:left="-426" w:firstLine="426"/>
              <w:jc w:val="both"/>
              <w:rPr>
                <w:rFonts w:cs="Arial Unicode MS"/>
                <w:szCs w:val="28"/>
                <w:cs/>
                <w:lang w:bidi="bn-BD"/>
              </w:rPr>
            </w:pPr>
          </w:p>
          <w:p w14:paraId="04A4EF72" w14:textId="77777777" w:rsidR="002D1EFE" w:rsidRPr="002D1EFE" w:rsidRDefault="002D1EFE" w:rsidP="00B40ACA">
            <w:pPr>
              <w:spacing w:line="276" w:lineRule="auto"/>
              <w:ind w:left="-426" w:firstLine="426"/>
              <w:jc w:val="both"/>
              <w:rPr>
                <w:rFonts w:cs="Arial Unicode MS"/>
                <w:szCs w:val="28"/>
                <w:cs/>
                <w:lang w:bidi="bn-BD"/>
              </w:rPr>
            </w:pPr>
          </w:p>
          <w:p w14:paraId="00C088F2" w14:textId="20BB3391" w:rsidR="00D01783" w:rsidRPr="00E0693F" w:rsidRDefault="00D01783" w:rsidP="00B40ACA">
            <w:pPr>
              <w:spacing w:line="276" w:lineRule="auto"/>
              <w:ind w:left="-426" w:firstLine="426"/>
              <w:jc w:val="both"/>
              <w:rPr>
                <w:rFonts w:cstheme="minorHAnsi"/>
              </w:rPr>
            </w:pPr>
          </w:p>
          <w:p w14:paraId="1FD34790" w14:textId="77777777" w:rsidR="009E5233" w:rsidRPr="00E0693F" w:rsidRDefault="009E5233" w:rsidP="00B40ACA">
            <w:pPr>
              <w:spacing w:line="276" w:lineRule="auto"/>
              <w:ind w:left="-426" w:firstLine="426"/>
              <w:jc w:val="both"/>
              <w:rPr>
                <w:rFonts w:cstheme="minorHAnsi"/>
              </w:rPr>
            </w:pPr>
          </w:p>
        </w:tc>
      </w:tr>
      <w:tr w:rsidR="009E5233" w:rsidRPr="00E0693F" w14:paraId="30C9301C" w14:textId="77777777" w:rsidTr="00B91BC3">
        <w:trPr>
          <w:trHeight w:val="6868"/>
        </w:trPr>
        <w:tc>
          <w:tcPr>
            <w:tcW w:w="10490" w:type="dxa"/>
          </w:tcPr>
          <w:p w14:paraId="6137D549" w14:textId="3BD9CF6B" w:rsidR="009E5233" w:rsidRPr="00E0693F" w:rsidRDefault="00616986" w:rsidP="00B40ACA">
            <w:pPr>
              <w:spacing w:line="276" w:lineRule="auto"/>
              <w:jc w:val="both"/>
              <w:rPr>
                <w:sz w:val="20"/>
                <w:szCs w:val="20"/>
                <w:lang w:eastAsia="en-GB"/>
              </w:rPr>
            </w:pPr>
            <w:r w:rsidRPr="00E0693F">
              <w:rPr>
                <w:sz w:val="20"/>
                <w:szCs w:val="20"/>
                <w:lang w:bidi="bn-BD"/>
              </w:rPr>
              <w:lastRenderedPageBreak/>
              <w:t>হাসপাতালের পরিচর্যা সম্পর্কে মন্তব্য বা প্রশ্ন। আপনি কি মনে করেন যে আপনার চিকিৎসা পরিচর্যা উপযুক্ত ছিল? আপনি কি বুঝতে পেরেছিলেন যে আপনাকে কী বলা হয়েছিল এবং কী ঘটছিল? আপনাকে কি সিদ্ধান্ত নেওয়ার সময় জড়িত করা হয়েছিল বলে অনুভব করেছেন?</w:t>
            </w:r>
          </w:p>
          <w:p w14:paraId="35FE40DD" w14:textId="77777777" w:rsidR="001D32CA" w:rsidRPr="00E0693F" w:rsidRDefault="001D32CA" w:rsidP="00B40ACA">
            <w:pPr>
              <w:spacing w:line="276" w:lineRule="auto"/>
              <w:ind w:left="-426" w:firstLine="426"/>
              <w:jc w:val="both"/>
              <w:rPr>
                <w:lang w:eastAsia="en-GB"/>
              </w:rPr>
            </w:pPr>
          </w:p>
          <w:p w14:paraId="144BDD94" w14:textId="0C8DB7D6" w:rsidR="00F101F2" w:rsidRDefault="00F101F2" w:rsidP="00B40ACA">
            <w:pPr>
              <w:spacing w:line="276" w:lineRule="auto"/>
              <w:jc w:val="both"/>
              <w:rPr>
                <w:rFonts w:cs="Arial Unicode MS"/>
                <w:szCs w:val="28"/>
                <w:cs/>
                <w:lang w:eastAsia="en-GB" w:bidi="bn-BD"/>
              </w:rPr>
            </w:pPr>
          </w:p>
          <w:p w14:paraId="33D24803" w14:textId="71233C13" w:rsidR="002D1EFE" w:rsidRDefault="002D1EFE" w:rsidP="00B40ACA">
            <w:pPr>
              <w:spacing w:line="276" w:lineRule="auto"/>
              <w:jc w:val="both"/>
              <w:rPr>
                <w:rFonts w:cs="Arial Unicode MS"/>
                <w:szCs w:val="28"/>
                <w:cs/>
                <w:lang w:eastAsia="en-GB" w:bidi="bn-BD"/>
              </w:rPr>
            </w:pPr>
          </w:p>
          <w:p w14:paraId="6FC4A554" w14:textId="7F2CB968" w:rsidR="002D1EFE" w:rsidRDefault="002D1EFE" w:rsidP="00B40ACA">
            <w:pPr>
              <w:spacing w:line="276" w:lineRule="auto"/>
              <w:jc w:val="both"/>
              <w:rPr>
                <w:rFonts w:cs="Arial Unicode MS"/>
                <w:szCs w:val="28"/>
                <w:cs/>
                <w:lang w:eastAsia="en-GB" w:bidi="bn-BD"/>
              </w:rPr>
            </w:pPr>
          </w:p>
          <w:p w14:paraId="71D1C7E9" w14:textId="77777777" w:rsidR="002D1EFE" w:rsidRPr="002D1EFE" w:rsidRDefault="002D1EFE" w:rsidP="00B40ACA">
            <w:pPr>
              <w:spacing w:line="276" w:lineRule="auto"/>
              <w:jc w:val="both"/>
              <w:rPr>
                <w:rFonts w:cs="Arial Unicode MS"/>
                <w:szCs w:val="28"/>
                <w:cs/>
                <w:lang w:eastAsia="en-GB" w:bidi="bn-BD"/>
              </w:rPr>
            </w:pPr>
          </w:p>
          <w:p w14:paraId="1E1DF395" w14:textId="3C411926" w:rsidR="0098673E" w:rsidRPr="00E0693F" w:rsidRDefault="0098673E" w:rsidP="00B40ACA">
            <w:pPr>
              <w:spacing w:line="276" w:lineRule="auto"/>
              <w:ind w:left="-426" w:firstLine="426"/>
              <w:jc w:val="both"/>
              <w:rPr>
                <w:rFonts w:cstheme="minorHAnsi"/>
              </w:rPr>
            </w:pPr>
          </w:p>
          <w:p w14:paraId="286EA345" w14:textId="533EDCAE" w:rsidR="0098673E" w:rsidRDefault="0098673E" w:rsidP="00B40ACA">
            <w:pPr>
              <w:spacing w:line="276" w:lineRule="auto"/>
              <w:ind w:left="-426" w:firstLine="426"/>
              <w:jc w:val="both"/>
              <w:rPr>
                <w:rFonts w:cs="Arial Unicode MS"/>
                <w:szCs w:val="28"/>
                <w:cs/>
                <w:lang w:bidi="bn-BD"/>
              </w:rPr>
            </w:pPr>
          </w:p>
          <w:p w14:paraId="2DA4D322" w14:textId="77777777" w:rsidR="002D1EFE" w:rsidRDefault="002D1EFE" w:rsidP="00B40ACA">
            <w:pPr>
              <w:spacing w:line="276" w:lineRule="auto"/>
              <w:ind w:left="-426" w:firstLine="426"/>
              <w:jc w:val="both"/>
              <w:rPr>
                <w:rFonts w:cs="Arial Unicode MS"/>
                <w:szCs w:val="28"/>
                <w:cs/>
                <w:lang w:bidi="bn-BD"/>
              </w:rPr>
            </w:pPr>
          </w:p>
          <w:p w14:paraId="30019436" w14:textId="77777777" w:rsidR="002D1EFE" w:rsidRPr="002D1EFE" w:rsidRDefault="002D1EFE" w:rsidP="00B40ACA">
            <w:pPr>
              <w:spacing w:line="276" w:lineRule="auto"/>
              <w:ind w:left="-426" w:firstLine="426"/>
              <w:jc w:val="both"/>
              <w:rPr>
                <w:rFonts w:cs="Arial Unicode MS"/>
                <w:szCs w:val="28"/>
                <w:cs/>
                <w:lang w:bidi="bn-BD"/>
              </w:rPr>
            </w:pPr>
          </w:p>
          <w:p w14:paraId="76370DB3" w14:textId="0FAE1000" w:rsidR="00D01783" w:rsidRPr="00E0693F" w:rsidRDefault="00D01783" w:rsidP="00B40ACA">
            <w:pPr>
              <w:spacing w:line="276" w:lineRule="auto"/>
              <w:ind w:left="-426" w:firstLine="426"/>
              <w:jc w:val="both"/>
              <w:rPr>
                <w:rFonts w:cstheme="minorHAnsi"/>
              </w:rPr>
            </w:pPr>
          </w:p>
          <w:p w14:paraId="6371B618" w14:textId="72BEB395" w:rsidR="003B3357" w:rsidRPr="00E0693F" w:rsidRDefault="003B3357" w:rsidP="00B40ACA">
            <w:pPr>
              <w:spacing w:line="276" w:lineRule="auto"/>
              <w:ind w:left="-426" w:firstLine="426"/>
              <w:jc w:val="both"/>
              <w:rPr>
                <w:rFonts w:cstheme="minorHAnsi"/>
              </w:rPr>
            </w:pPr>
          </w:p>
          <w:p w14:paraId="18FC4528" w14:textId="77777777" w:rsidR="00195EA8" w:rsidRPr="00E0693F" w:rsidRDefault="00195EA8" w:rsidP="00B40ACA">
            <w:pPr>
              <w:spacing w:line="276" w:lineRule="auto"/>
              <w:ind w:left="-426" w:firstLine="426"/>
              <w:jc w:val="both"/>
              <w:rPr>
                <w:rFonts w:cstheme="minorHAnsi"/>
              </w:rPr>
            </w:pPr>
          </w:p>
          <w:p w14:paraId="47EF708F" w14:textId="77777777" w:rsidR="004D69E1" w:rsidRPr="00E0693F" w:rsidRDefault="004D69E1" w:rsidP="00B40ACA">
            <w:pPr>
              <w:spacing w:line="276" w:lineRule="auto"/>
              <w:ind w:left="-426" w:firstLine="426"/>
              <w:jc w:val="both"/>
              <w:rPr>
                <w:rFonts w:cstheme="minorHAnsi"/>
              </w:rPr>
            </w:pPr>
          </w:p>
          <w:p w14:paraId="2AB304BA" w14:textId="09D86BC9" w:rsidR="00AD4962" w:rsidRPr="00E0693F" w:rsidRDefault="003C4895" w:rsidP="00B40ACA">
            <w:pPr>
              <w:tabs>
                <w:tab w:val="left" w:pos="8219"/>
                <w:tab w:val="right" w:pos="10274"/>
              </w:tabs>
              <w:spacing w:line="276" w:lineRule="auto"/>
              <w:ind w:left="-426" w:firstLine="426"/>
              <w:jc w:val="both"/>
              <w:rPr>
                <w:rFonts w:cstheme="minorHAnsi"/>
              </w:rPr>
            </w:pPr>
            <w:r w:rsidRPr="00E0693F">
              <w:rPr>
                <w:rFonts w:cstheme="minorHAnsi"/>
                <w:lang w:bidi="bn-BD"/>
              </w:rPr>
              <w:tab/>
            </w:r>
            <w:r w:rsidRPr="00E0693F">
              <w:rPr>
                <w:rFonts w:cstheme="minorHAnsi"/>
                <w:lang w:bidi="bn-BD"/>
              </w:rPr>
              <w:tab/>
            </w:r>
          </w:p>
        </w:tc>
      </w:tr>
      <w:tr w:rsidR="009E5233" w:rsidRPr="00E0693F" w14:paraId="58075DB3" w14:textId="77777777" w:rsidTr="00195EA8">
        <w:tc>
          <w:tcPr>
            <w:tcW w:w="10490" w:type="dxa"/>
          </w:tcPr>
          <w:p w14:paraId="36B98753" w14:textId="390EA2AB" w:rsidR="00E81CA4" w:rsidRPr="00E0693F" w:rsidRDefault="00E81CA4" w:rsidP="00B40ACA">
            <w:pPr>
              <w:spacing w:line="276" w:lineRule="auto"/>
              <w:jc w:val="both"/>
              <w:rPr>
                <w:sz w:val="20"/>
                <w:szCs w:val="20"/>
                <w:lang w:eastAsia="en-GB"/>
              </w:rPr>
            </w:pPr>
            <w:r w:rsidRPr="00E0693F">
              <w:rPr>
                <w:sz w:val="20"/>
                <w:szCs w:val="20"/>
                <w:lang w:bidi="bn-BD"/>
              </w:rPr>
              <w:t xml:space="preserve">হাসপাতালের টিম বা প্রিয়জনের বিয়োগ জনিত শোক জ্ঞাপনের টিম সম্পর্কে মন্তব্য বা প্রশ্ন, আপনার মৃত্যুর পর আপনাকে করা চিকিৎসা বা সহায়তা। আপনাকে ভালো মতো সহায়তা করা হয়েছিল বলে কি অনুভব করেছেন? আপনি কি পরবর্তীতে কী ঘটবে এবং আপনি কী করতে চান সে সম্পর্কে কারো সাথে কথা বলতে পেরেছেন? আপনি কি মনে করেন যে আপনার ইচ্ছাকে সম্মান করা হয়েছে? </w:t>
            </w:r>
          </w:p>
          <w:p w14:paraId="4F1C7D81" w14:textId="77777777" w:rsidR="004D69E1" w:rsidRPr="00E0693F" w:rsidRDefault="004D69E1" w:rsidP="00B40ACA">
            <w:pPr>
              <w:spacing w:line="276" w:lineRule="auto"/>
              <w:ind w:left="-426" w:firstLine="426"/>
              <w:jc w:val="both"/>
              <w:rPr>
                <w:rFonts w:cstheme="minorHAnsi"/>
                <w:lang w:eastAsia="en-GB"/>
              </w:rPr>
            </w:pPr>
          </w:p>
          <w:p w14:paraId="13079289" w14:textId="5CAAC850" w:rsidR="004D69E1" w:rsidRDefault="004D69E1" w:rsidP="00B40ACA">
            <w:pPr>
              <w:spacing w:line="276" w:lineRule="auto"/>
              <w:ind w:left="-426" w:firstLine="426"/>
              <w:jc w:val="both"/>
              <w:rPr>
                <w:rFonts w:cs="Arial Unicode MS"/>
                <w:szCs w:val="28"/>
                <w:cs/>
                <w:lang w:eastAsia="en-GB" w:bidi="bn-BD"/>
              </w:rPr>
            </w:pPr>
          </w:p>
          <w:p w14:paraId="1ED398FB" w14:textId="7533AA48" w:rsidR="002D1EFE" w:rsidRDefault="002D1EFE" w:rsidP="00B40ACA">
            <w:pPr>
              <w:spacing w:line="276" w:lineRule="auto"/>
              <w:ind w:left="-426" w:firstLine="426"/>
              <w:jc w:val="both"/>
              <w:rPr>
                <w:rFonts w:cs="Arial Unicode MS"/>
                <w:szCs w:val="28"/>
                <w:cs/>
                <w:lang w:eastAsia="en-GB" w:bidi="bn-BD"/>
              </w:rPr>
            </w:pPr>
          </w:p>
          <w:p w14:paraId="5A187042" w14:textId="77777777" w:rsidR="002D1EFE" w:rsidRPr="002D1EFE" w:rsidRDefault="002D1EFE" w:rsidP="00B40ACA">
            <w:pPr>
              <w:spacing w:line="276" w:lineRule="auto"/>
              <w:ind w:left="-426" w:firstLine="426"/>
              <w:jc w:val="both"/>
              <w:rPr>
                <w:rFonts w:cs="Arial Unicode MS"/>
                <w:szCs w:val="28"/>
                <w:cs/>
                <w:lang w:eastAsia="en-GB" w:bidi="bn-BD"/>
              </w:rPr>
            </w:pPr>
          </w:p>
          <w:p w14:paraId="248D4EFD" w14:textId="77777777" w:rsidR="004D69E1" w:rsidRPr="00E0693F" w:rsidRDefault="004D69E1" w:rsidP="00B40ACA">
            <w:pPr>
              <w:spacing w:line="276" w:lineRule="auto"/>
              <w:ind w:left="-426" w:firstLine="426"/>
              <w:jc w:val="both"/>
              <w:rPr>
                <w:rFonts w:cstheme="minorHAnsi"/>
                <w:lang w:eastAsia="en-GB"/>
              </w:rPr>
            </w:pPr>
          </w:p>
          <w:p w14:paraId="5C1C02BF" w14:textId="77777777" w:rsidR="004D69E1" w:rsidRPr="00E0693F" w:rsidRDefault="004D69E1" w:rsidP="00B40ACA">
            <w:pPr>
              <w:spacing w:line="276" w:lineRule="auto"/>
              <w:ind w:left="-426" w:firstLine="426"/>
              <w:jc w:val="both"/>
              <w:rPr>
                <w:rFonts w:cstheme="minorHAnsi"/>
                <w:lang w:eastAsia="en-GB"/>
              </w:rPr>
            </w:pPr>
          </w:p>
          <w:p w14:paraId="39A23420" w14:textId="77777777" w:rsidR="004D69E1" w:rsidRPr="00E0693F" w:rsidRDefault="004D69E1" w:rsidP="00B40ACA">
            <w:pPr>
              <w:spacing w:line="276" w:lineRule="auto"/>
              <w:ind w:left="-426" w:firstLine="426"/>
              <w:jc w:val="both"/>
              <w:rPr>
                <w:rFonts w:cstheme="minorHAnsi"/>
                <w:lang w:eastAsia="en-GB"/>
              </w:rPr>
            </w:pPr>
          </w:p>
          <w:p w14:paraId="1EB68831" w14:textId="77777777" w:rsidR="004D69E1" w:rsidRPr="00E0693F" w:rsidRDefault="004D69E1" w:rsidP="00B40ACA">
            <w:pPr>
              <w:spacing w:line="276" w:lineRule="auto"/>
              <w:ind w:left="-426" w:firstLine="426"/>
              <w:jc w:val="both"/>
              <w:rPr>
                <w:rFonts w:cstheme="minorHAnsi"/>
                <w:lang w:eastAsia="en-GB"/>
              </w:rPr>
            </w:pPr>
          </w:p>
          <w:p w14:paraId="5B938E19" w14:textId="77777777" w:rsidR="004D69E1" w:rsidRPr="00E0693F" w:rsidRDefault="004D69E1" w:rsidP="00B40ACA">
            <w:pPr>
              <w:spacing w:line="276" w:lineRule="auto"/>
              <w:ind w:left="-426" w:firstLine="426"/>
              <w:jc w:val="both"/>
              <w:rPr>
                <w:rFonts w:cstheme="minorHAnsi"/>
                <w:lang w:eastAsia="en-GB"/>
              </w:rPr>
            </w:pPr>
          </w:p>
          <w:p w14:paraId="46BF4E2B" w14:textId="77777777" w:rsidR="004D69E1" w:rsidRPr="00E0693F" w:rsidRDefault="004D69E1" w:rsidP="00B40ACA">
            <w:pPr>
              <w:spacing w:line="276" w:lineRule="auto"/>
              <w:ind w:left="-426" w:firstLine="426"/>
              <w:jc w:val="both"/>
              <w:rPr>
                <w:rFonts w:cstheme="minorHAnsi"/>
                <w:lang w:eastAsia="en-GB"/>
              </w:rPr>
            </w:pPr>
          </w:p>
          <w:p w14:paraId="34268F7A" w14:textId="77777777" w:rsidR="004D69E1" w:rsidRPr="00E0693F" w:rsidRDefault="004D69E1" w:rsidP="00B40ACA">
            <w:pPr>
              <w:spacing w:line="276" w:lineRule="auto"/>
              <w:ind w:left="-426" w:firstLine="426"/>
              <w:jc w:val="both"/>
              <w:rPr>
                <w:rFonts w:cstheme="minorHAnsi"/>
                <w:lang w:eastAsia="en-GB"/>
              </w:rPr>
            </w:pPr>
          </w:p>
          <w:p w14:paraId="465B1C94" w14:textId="1C4648D5" w:rsidR="004D69E1" w:rsidRDefault="004D69E1" w:rsidP="00B40ACA">
            <w:pPr>
              <w:spacing w:line="276" w:lineRule="auto"/>
              <w:ind w:left="-426" w:firstLine="426"/>
              <w:jc w:val="both"/>
              <w:rPr>
                <w:rFonts w:cs="Arial Unicode MS"/>
                <w:szCs w:val="28"/>
                <w:cs/>
                <w:lang w:eastAsia="en-GB" w:bidi="bn-BD"/>
              </w:rPr>
            </w:pPr>
          </w:p>
          <w:p w14:paraId="4F64CEA6" w14:textId="77777777" w:rsidR="002D1EFE" w:rsidRPr="002D1EFE" w:rsidRDefault="002D1EFE" w:rsidP="00B40ACA">
            <w:pPr>
              <w:spacing w:line="276" w:lineRule="auto"/>
              <w:ind w:left="-426" w:firstLine="426"/>
              <w:jc w:val="both"/>
              <w:rPr>
                <w:rFonts w:cs="Arial Unicode MS"/>
                <w:szCs w:val="28"/>
                <w:cs/>
                <w:lang w:eastAsia="en-GB" w:bidi="bn-BD"/>
              </w:rPr>
            </w:pPr>
          </w:p>
          <w:p w14:paraId="5E8C4741" w14:textId="77777777" w:rsidR="0098673E" w:rsidRPr="00E0693F" w:rsidRDefault="0098673E" w:rsidP="00B40ACA">
            <w:pPr>
              <w:spacing w:line="276" w:lineRule="auto"/>
              <w:ind w:left="-426" w:firstLine="426"/>
              <w:jc w:val="both"/>
              <w:rPr>
                <w:rFonts w:cstheme="minorHAnsi"/>
                <w:lang w:eastAsia="en-GB"/>
              </w:rPr>
            </w:pPr>
          </w:p>
          <w:p w14:paraId="0DC9623F" w14:textId="77777777" w:rsidR="004D69E1" w:rsidRPr="00E0693F" w:rsidRDefault="004D69E1" w:rsidP="00B40ACA">
            <w:pPr>
              <w:spacing w:line="276" w:lineRule="auto"/>
              <w:ind w:left="-426" w:firstLine="426"/>
              <w:jc w:val="both"/>
              <w:rPr>
                <w:rFonts w:cstheme="minorHAnsi"/>
                <w:lang w:eastAsia="en-GB"/>
              </w:rPr>
            </w:pPr>
          </w:p>
          <w:p w14:paraId="01CAB17B" w14:textId="77777777" w:rsidR="009E5233" w:rsidRPr="00E0693F" w:rsidRDefault="009E5233" w:rsidP="00B40ACA">
            <w:pPr>
              <w:spacing w:line="276" w:lineRule="auto"/>
              <w:ind w:left="-426" w:firstLine="426"/>
              <w:jc w:val="both"/>
              <w:rPr>
                <w:rFonts w:cstheme="minorHAnsi"/>
              </w:rPr>
            </w:pPr>
          </w:p>
        </w:tc>
      </w:tr>
      <w:tr w:rsidR="009E5233" w:rsidRPr="00E0693F" w14:paraId="76895596" w14:textId="77777777" w:rsidTr="00B91BC3">
        <w:trPr>
          <w:trHeight w:val="6868"/>
        </w:trPr>
        <w:tc>
          <w:tcPr>
            <w:tcW w:w="10490" w:type="dxa"/>
          </w:tcPr>
          <w:p w14:paraId="6AF2E873" w14:textId="00E99371" w:rsidR="009E5233" w:rsidRPr="00E0693F" w:rsidRDefault="002D233C" w:rsidP="00B40ACA">
            <w:pPr>
              <w:spacing w:line="276" w:lineRule="auto"/>
              <w:jc w:val="both"/>
              <w:rPr>
                <w:rFonts w:cstheme="minorHAnsi"/>
                <w:sz w:val="20"/>
                <w:szCs w:val="20"/>
                <w:lang w:val="en"/>
              </w:rPr>
            </w:pPr>
            <w:r w:rsidRPr="00E0693F">
              <w:rPr>
                <w:rFonts w:cstheme="minorHAnsi"/>
                <w:sz w:val="20"/>
                <w:szCs w:val="20"/>
                <w:lang w:bidi="bn-BD"/>
              </w:rPr>
              <w:lastRenderedPageBreak/>
              <w:t>আপনার পরিচর্যার সাথে জড়িত অন্য কারও সম্পর্কে মন্তব্য। এর মধ্যে কমিউনিটি মিডওয়াইফ, আপনার GP, কাউন্সেলর, ধর্মযাজক, একটি হাসপাতালের অভিযোগ জানানোর ব্যবস্থা, পেশেন্ট অ্যাডভাইস অ্যান্ড লিয়াশঁ সার্ভিস (PALS) অথবা কোনো পেশেন্ট এক্সপেরিয়েন্স টিম অন্তর্ভুক্ত থাকতে পারে।</w:t>
            </w:r>
          </w:p>
          <w:p w14:paraId="3E9B3449" w14:textId="36DE5151" w:rsidR="00156221" w:rsidRPr="00E0693F" w:rsidRDefault="00156221" w:rsidP="00B40ACA">
            <w:pPr>
              <w:spacing w:line="276" w:lineRule="auto"/>
              <w:ind w:left="-426" w:firstLine="426"/>
              <w:jc w:val="both"/>
              <w:rPr>
                <w:rFonts w:cstheme="minorHAnsi"/>
                <w:lang w:val="en"/>
              </w:rPr>
            </w:pPr>
          </w:p>
          <w:p w14:paraId="09E25D9B" w14:textId="77777777" w:rsidR="00156221" w:rsidRPr="00E0693F" w:rsidRDefault="00156221" w:rsidP="00B40ACA">
            <w:pPr>
              <w:spacing w:line="276" w:lineRule="auto"/>
              <w:ind w:left="-426" w:firstLine="426"/>
              <w:jc w:val="both"/>
              <w:rPr>
                <w:rFonts w:cstheme="minorHAnsi"/>
                <w:lang w:val="en"/>
              </w:rPr>
            </w:pPr>
          </w:p>
          <w:p w14:paraId="27A361CE" w14:textId="7E1BCE72" w:rsidR="004D69E1" w:rsidRDefault="004D69E1" w:rsidP="00B40ACA">
            <w:pPr>
              <w:spacing w:line="276" w:lineRule="auto"/>
              <w:ind w:left="-426" w:firstLine="426"/>
              <w:jc w:val="both"/>
              <w:rPr>
                <w:rFonts w:cstheme="minorHAnsi"/>
                <w:lang w:val="en"/>
              </w:rPr>
            </w:pPr>
          </w:p>
          <w:p w14:paraId="0BCBF4D6" w14:textId="77777777" w:rsidR="002D1EFE" w:rsidRPr="00E0693F" w:rsidRDefault="002D1EFE" w:rsidP="00B40ACA">
            <w:pPr>
              <w:spacing w:line="276" w:lineRule="auto"/>
              <w:ind w:left="-426" w:firstLine="426"/>
              <w:jc w:val="both"/>
              <w:rPr>
                <w:rFonts w:cstheme="minorHAnsi"/>
                <w:lang w:val="en"/>
              </w:rPr>
            </w:pPr>
          </w:p>
          <w:p w14:paraId="41EBE63D" w14:textId="77777777" w:rsidR="004D69E1" w:rsidRPr="00E0693F" w:rsidRDefault="004D69E1" w:rsidP="00B40ACA">
            <w:pPr>
              <w:spacing w:line="276" w:lineRule="auto"/>
              <w:ind w:left="-426" w:firstLine="426"/>
              <w:jc w:val="both"/>
              <w:rPr>
                <w:rFonts w:cstheme="minorHAnsi"/>
                <w:lang w:val="en"/>
              </w:rPr>
            </w:pPr>
          </w:p>
          <w:p w14:paraId="11EC9A2A" w14:textId="77777777" w:rsidR="004D69E1" w:rsidRPr="00E0693F" w:rsidRDefault="004D69E1" w:rsidP="00B40ACA">
            <w:pPr>
              <w:spacing w:line="276" w:lineRule="auto"/>
              <w:ind w:left="-426" w:firstLine="426"/>
              <w:jc w:val="both"/>
              <w:rPr>
                <w:rFonts w:cstheme="minorHAnsi"/>
                <w:lang w:val="en"/>
              </w:rPr>
            </w:pPr>
          </w:p>
          <w:p w14:paraId="47A8F652" w14:textId="77777777" w:rsidR="00794C95" w:rsidRPr="00E0693F" w:rsidRDefault="00794C95" w:rsidP="00B40ACA">
            <w:pPr>
              <w:spacing w:line="276" w:lineRule="auto"/>
              <w:ind w:left="-426" w:firstLine="426"/>
              <w:jc w:val="both"/>
              <w:rPr>
                <w:rFonts w:cstheme="minorHAnsi"/>
                <w:lang w:val="en"/>
              </w:rPr>
            </w:pPr>
          </w:p>
          <w:p w14:paraId="37FE9170" w14:textId="16301556" w:rsidR="00794C95" w:rsidRDefault="00794C95" w:rsidP="00B40ACA">
            <w:pPr>
              <w:spacing w:line="276" w:lineRule="auto"/>
              <w:ind w:left="-426" w:firstLine="426"/>
              <w:jc w:val="both"/>
              <w:rPr>
                <w:rFonts w:cstheme="minorHAnsi"/>
                <w:lang w:val="en"/>
              </w:rPr>
            </w:pPr>
          </w:p>
          <w:p w14:paraId="4DAF3A6A" w14:textId="77777777" w:rsidR="002D1EFE" w:rsidRDefault="002D1EFE" w:rsidP="00B40ACA">
            <w:pPr>
              <w:spacing w:line="276" w:lineRule="auto"/>
              <w:ind w:left="-426" w:firstLine="426"/>
              <w:jc w:val="both"/>
              <w:rPr>
                <w:rFonts w:cstheme="minorHAnsi"/>
                <w:lang w:val="en"/>
              </w:rPr>
            </w:pPr>
          </w:p>
          <w:p w14:paraId="2F8FFC5E" w14:textId="07C642C2" w:rsidR="002D1EFE" w:rsidRDefault="002D1EFE" w:rsidP="00B40ACA">
            <w:pPr>
              <w:spacing w:line="276" w:lineRule="auto"/>
              <w:ind w:left="-426" w:firstLine="426"/>
              <w:jc w:val="both"/>
              <w:rPr>
                <w:rFonts w:cstheme="minorHAnsi"/>
                <w:lang w:val="en"/>
              </w:rPr>
            </w:pPr>
          </w:p>
          <w:p w14:paraId="5BFBD096" w14:textId="77777777" w:rsidR="002D1EFE" w:rsidRDefault="002D1EFE" w:rsidP="00B40ACA">
            <w:pPr>
              <w:spacing w:line="276" w:lineRule="auto"/>
              <w:ind w:left="-426" w:firstLine="426"/>
              <w:jc w:val="both"/>
              <w:rPr>
                <w:rFonts w:cstheme="minorHAnsi"/>
                <w:lang w:val="en"/>
              </w:rPr>
            </w:pPr>
          </w:p>
          <w:p w14:paraId="6FBC212C" w14:textId="77777777" w:rsidR="002D1EFE" w:rsidRPr="00E0693F" w:rsidRDefault="002D1EFE" w:rsidP="00B40ACA">
            <w:pPr>
              <w:spacing w:line="276" w:lineRule="auto"/>
              <w:ind w:left="-426" w:firstLine="426"/>
              <w:jc w:val="both"/>
              <w:rPr>
                <w:rFonts w:cstheme="minorHAnsi"/>
                <w:lang w:val="en"/>
              </w:rPr>
            </w:pPr>
          </w:p>
          <w:p w14:paraId="3C1E53DF" w14:textId="77777777" w:rsidR="00794C95" w:rsidRPr="00E0693F" w:rsidRDefault="00794C95" w:rsidP="00B40ACA">
            <w:pPr>
              <w:spacing w:line="276" w:lineRule="auto"/>
              <w:ind w:left="-426" w:firstLine="426"/>
              <w:jc w:val="both"/>
              <w:rPr>
                <w:rFonts w:cstheme="minorHAnsi"/>
                <w:lang w:val="en"/>
              </w:rPr>
            </w:pPr>
          </w:p>
          <w:p w14:paraId="23E7D8C2" w14:textId="77777777" w:rsidR="009918BA" w:rsidRPr="00E0693F" w:rsidRDefault="009918BA" w:rsidP="00B40ACA">
            <w:pPr>
              <w:spacing w:line="276" w:lineRule="auto"/>
              <w:ind w:left="-426" w:firstLine="426"/>
              <w:jc w:val="both"/>
              <w:rPr>
                <w:rFonts w:cstheme="minorHAnsi"/>
                <w:lang w:val="en"/>
              </w:rPr>
            </w:pPr>
          </w:p>
          <w:p w14:paraId="5F04A687" w14:textId="77777777" w:rsidR="004D69E1" w:rsidRPr="00E0693F" w:rsidRDefault="004D69E1" w:rsidP="00B40ACA">
            <w:pPr>
              <w:spacing w:line="276" w:lineRule="auto"/>
              <w:ind w:left="-426" w:firstLine="426"/>
              <w:jc w:val="both"/>
              <w:rPr>
                <w:rFonts w:cstheme="minorHAnsi"/>
                <w:lang w:val="en"/>
              </w:rPr>
            </w:pPr>
          </w:p>
          <w:p w14:paraId="4DAE035D" w14:textId="77777777" w:rsidR="009E5233" w:rsidRPr="00E0693F" w:rsidRDefault="009E5233" w:rsidP="00B40ACA">
            <w:pPr>
              <w:spacing w:line="276" w:lineRule="auto"/>
              <w:ind w:left="-426" w:firstLine="426"/>
              <w:jc w:val="both"/>
              <w:rPr>
                <w:rFonts w:cstheme="minorHAnsi"/>
              </w:rPr>
            </w:pPr>
          </w:p>
          <w:p w14:paraId="72064B72" w14:textId="21C996E1" w:rsidR="00195EA8" w:rsidRPr="00E0693F" w:rsidRDefault="00195EA8" w:rsidP="00B40ACA">
            <w:pPr>
              <w:spacing w:line="276" w:lineRule="auto"/>
              <w:ind w:left="-426" w:firstLine="426"/>
              <w:jc w:val="both"/>
              <w:rPr>
                <w:rFonts w:cstheme="minorHAnsi"/>
              </w:rPr>
            </w:pPr>
          </w:p>
        </w:tc>
      </w:tr>
      <w:tr w:rsidR="009E5233" w:rsidRPr="00E0693F" w14:paraId="2D2E68D0" w14:textId="77777777" w:rsidTr="00057851">
        <w:trPr>
          <w:trHeight w:val="4646"/>
        </w:trPr>
        <w:tc>
          <w:tcPr>
            <w:tcW w:w="10490" w:type="dxa"/>
          </w:tcPr>
          <w:p w14:paraId="1CF06A95" w14:textId="628DEFE8" w:rsidR="008227A0" w:rsidRPr="00E0693F" w:rsidRDefault="007945AD" w:rsidP="00B40ACA">
            <w:pPr>
              <w:spacing w:line="276" w:lineRule="auto"/>
              <w:jc w:val="both"/>
              <w:rPr>
                <w:rFonts w:cstheme="minorHAnsi"/>
                <w:sz w:val="20"/>
                <w:szCs w:val="20"/>
                <w:lang w:val="en"/>
              </w:rPr>
            </w:pPr>
            <w:r w:rsidRPr="00E0693F">
              <w:rPr>
                <w:rFonts w:cstheme="minorHAnsi"/>
                <w:sz w:val="20"/>
                <w:szCs w:val="20"/>
                <w:lang w:bidi="bn-BD"/>
              </w:rPr>
              <w:t>আপনার কি এমন কোনো বিষয় আছে যে নিয়ে আপনি প্রশ্ন করতে চান? এটি ওষুধ, পদ্ধতি বা চিকিৎসার পরিকল্পনা বা কিছু করার বা না করার সিদ্ধান্ত নিয়ে হয়ে থাকতে পারে।</w:t>
            </w:r>
          </w:p>
          <w:p w14:paraId="7213B80E" w14:textId="77777777" w:rsidR="009918BA" w:rsidRPr="00E0693F" w:rsidRDefault="009918BA" w:rsidP="00B40ACA">
            <w:pPr>
              <w:spacing w:line="276" w:lineRule="auto"/>
              <w:jc w:val="both"/>
              <w:rPr>
                <w:rFonts w:cstheme="minorHAnsi"/>
                <w:lang w:val="en"/>
              </w:rPr>
            </w:pPr>
          </w:p>
          <w:p w14:paraId="62BF7A75" w14:textId="4D2E2532" w:rsidR="009918BA" w:rsidRDefault="009918BA" w:rsidP="00B40ACA">
            <w:pPr>
              <w:spacing w:line="276" w:lineRule="auto"/>
              <w:jc w:val="both"/>
              <w:rPr>
                <w:rFonts w:cstheme="minorHAnsi"/>
                <w:lang w:val="en"/>
              </w:rPr>
            </w:pPr>
          </w:p>
          <w:p w14:paraId="7E55C5ED" w14:textId="4CB9B7DA" w:rsidR="002D1EFE" w:rsidRDefault="002D1EFE" w:rsidP="00B40ACA">
            <w:pPr>
              <w:spacing w:line="276" w:lineRule="auto"/>
              <w:jc w:val="both"/>
              <w:rPr>
                <w:rFonts w:cstheme="minorHAnsi"/>
                <w:lang w:val="en"/>
              </w:rPr>
            </w:pPr>
          </w:p>
          <w:p w14:paraId="0BCEFDF1" w14:textId="77777777" w:rsidR="002D1EFE" w:rsidRDefault="002D1EFE" w:rsidP="00B40ACA">
            <w:pPr>
              <w:spacing w:line="276" w:lineRule="auto"/>
              <w:jc w:val="both"/>
              <w:rPr>
                <w:rFonts w:cstheme="minorHAnsi"/>
                <w:lang w:val="en"/>
              </w:rPr>
            </w:pPr>
          </w:p>
          <w:p w14:paraId="235084B3" w14:textId="77777777" w:rsidR="002D1EFE" w:rsidRPr="00E0693F" w:rsidRDefault="002D1EFE" w:rsidP="00B40ACA">
            <w:pPr>
              <w:spacing w:line="276" w:lineRule="auto"/>
              <w:jc w:val="both"/>
              <w:rPr>
                <w:rFonts w:cstheme="minorHAnsi"/>
                <w:lang w:val="en"/>
              </w:rPr>
            </w:pPr>
          </w:p>
          <w:p w14:paraId="33B676F3" w14:textId="5A877957" w:rsidR="009918BA" w:rsidRPr="00E0693F" w:rsidRDefault="009918BA" w:rsidP="00B40ACA">
            <w:pPr>
              <w:spacing w:line="276" w:lineRule="auto"/>
              <w:jc w:val="both"/>
              <w:rPr>
                <w:rFonts w:cstheme="minorHAnsi"/>
                <w:lang w:val="en"/>
              </w:rPr>
            </w:pPr>
          </w:p>
          <w:p w14:paraId="1511B32D" w14:textId="173933E0" w:rsidR="00B259E9" w:rsidRDefault="00B259E9" w:rsidP="00B40ACA">
            <w:pPr>
              <w:spacing w:line="276" w:lineRule="auto"/>
              <w:jc w:val="both"/>
              <w:rPr>
                <w:rFonts w:cstheme="minorHAnsi"/>
                <w:lang w:val="en"/>
              </w:rPr>
            </w:pPr>
          </w:p>
          <w:p w14:paraId="0887E242" w14:textId="348C1604" w:rsidR="002D1EFE" w:rsidRDefault="002D1EFE" w:rsidP="00B40ACA">
            <w:pPr>
              <w:spacing w:line="276" w:lineRule="auto"/>
              <w:jc w:val="both"/>
              <w:rPr>
                <w:rFonts w:cstheme="minorHAnsi"/>
                <w:lang w:val="en"/>
              </w:rPr>
            </w:pPr>
          </w:p>
          <w:p w14:paraId="7D355FAE" w14:textId="77777777" w:rsidR="002D1EFE" w:rsidRPr="00E0693F" w:rsidRDefault="002D1EFE" w:rsidP="00B40ACA">
            <w:pPr>
              <w:spacing w:line="276" w:lineRule="auto"/>
              <w:jc w:val="both"/>
              <w:rPr>
                <w:rFonts w:cstheme="minorHAnsi"/>
                <w:lang w:val="en"/>
              </w:rPr>
            </w:pPr>
          </w:p>
          <w:p w14:paraId="020079BD" w14:textId="77777777" w:rsidR="009918BA" w:rsidRPr="00E0693F" w:rsidRDefault="009918BA" w:rsidP="00B40ACA">
            <w:pPr>
              <w:spacing w:line="276" w:lineRule="auto"/>
              <w:jc w:val="both"/>
              <w:rPr>
                <w:rFonts w:cstheme="minorHAnsi"/>
                <w:lang w:val="en"/>
              </w:rPr>
            </w:pPr>
          </w:p>
          <w:p w14:paraId="0984D195" w14:textId="77777777" w:rsidR="009918BA" w:rsidRPr="00E0693F" w:rsidRDefault="009918BA" w:rsidP="00B40ACA">
            <w:pPr>
              <w:spacing w:line="276" w:lineRule="auto"/>
              <w:jc w:val="both"/>
              <w:rPr>
                <w:rFonts w:cstheme="minorHAnsi"/>
                <w:lang w:val="en"/>
              </w:rPr>
            </w:pPr>
          </w:p>
          <w:p w14:paraId="5D02B5EC" w14:textId="08A92AB4" w:rsidR="009918BA" w:rsidRPr="00E0693F" w:rsidRDefault="009918BA" w:rsidP="00B40ACA">
            <w:pPr>
              <w:spacing w:line="276" w:lineRule="auto"/>
              <w:jc w:val="both"/>
              <w:rPr>
                <w:rFonts w:cstheme="minorHAnsi"/>
                <w:lang w:val="en"/>
              </w:rPr>
            </w:pPr>
          </w:p>
          <w:p w14:paraId="5CD7ECB1" w14:textId="128A62D9" w:rsidR="00B259E9" w:rsidRDefault="00B259E9" w:rsidP="00B40ACA">
            <w:pPr>
              <w:spacing w:line="276" w:lineRule="auto"/>
              <w:jc w:val="both"/>
              <w:rPr>
                <w:rFonts w:cstheme="minorHAnsi"/>
                <w:lang w:val="en"/>
              </w:rPr>
            </w:pPr>
          </w:p>
          <w:p w14:paraId="61FEC6FE" w14:textId="0624E5E7" w:rsidR="00B91BC3" w:rsidRDefault="00B91BC3" w:rsidP="00B40ACA">
            <w:pPr>
              <w:spacing w:line="276" w:lineRule="auto"/>
              <w:jc w:val="both"/>
              <w:rPr>
                <w:rFonts w:cstheme="minorHAnsi"/>
                <w:lang w:val="en"/>
              </w:rPr>
            </w:pPr>
          </w:p>
          <w:p w14:paraId="50948A69" w14:textId="77777777" w:rsidR="00B91BC3" w:rsidRPr="00E0693F" w:rsidRDefault="00B91BC3" w:rsidP="00B40ACA">
            <w:pPr>
              <w:spacing w:line="276" w:lineRule="auto"/>
              <w:jc w:val="both"/>
              <w:rPr>
                <w:rFonts w:cstheme="minorHAnsi"/>
                <w:lang w:val="en"/>
              </w:rPr>
            </w:pPr>
          </w:p>
          <w:p w14:paraId="68DD42A3" w14:textId="77777777" w:rsidR="009918BA" w:rsidRPr="00E0693F" w:rsidRDefault="009918BA" w:rsidP="00B40ACA">
            <w:pPr>
              <w:spacing w:line="276" w:lineRule="auto"/>
              <w:jc w:val="both"/>
              <w:rPr>
                <w:rFonts w:cstheme="minorHAnsi"/>
                <w:lang w:val="en"/>
              </w:rPr>
            </w:pPr>
          </w:p>
          <w:p w14:paraId="09233307" w14:textId="77777777" w:rsidR="009918BA" w:rsidRPr="00E0693F" w:rsidRDefault="009918BA" w:rsidP="00B40ACA">
            <w:pPr>
              <w:spacing w:line="276" w:lineRule="auto"/>
              <w:jc w:val="both"/>
              <w:rPr>
                <w:rFonts w:cstheme="minorHAnsi"/>
                <w:lang w:val="en"/>
              </w:rPr>
            </w:pPr>
          </w:p>
          <w:p w14:paraId="15A6EBD8" w14:textId="77777777" w:rsidR="00954FA5" w:rsidRPr="00E0693F" w:rsidRDefault="00954FA5" w:rsidP="00B40ACA">
            <w:pPr>
              <w:spacing w:line="276" w:lineRule="auto"/>
              <w:jc w:val="both"/>
              <w:rPr>
                <w:rFonts w:cstheme="minorHAnsi"/>
                <w:lang w:val="en"/>
              </w:rPr>
            </w:pPr>
          </w:p>
          <w:p w14:paraId="19034302" w14:textId="3608C54E" w:rsidR="002D233C" w:rsidRPr="00E0693F" w:rsidRDefault="002D233C" w:rsidP="00B40ACA">
            <w:pPr>
              <w:spacing w:line="276" w:lineRule="auto"/>
              <w:jc w:val="both"/>
              <w:rPr>
                <w:rFonts w:cstheme="minorHAnsi"/>
              </w:rPr>
            </w:pPr>
          </w:p>
          <w:p w14:paraId="09861C74" w14:textId="4642AF50" w:rsidR="009E5233" w:rsidRPr="00E0693F" w:rsidRDefault="002D233C" w:rsidP="00B40ACA">
            <w:pPr>
              <w:tabs>
                <w:tab w:val="left" w:pos="3311"/>
              </w:tabs>
              <w:jc w:val="both"/>
              <w:rPr>
                <w:rFonts w:cstheme="minorHAnsi"/>
              </w:rPr>
            </w:pPr>
            <w:r w:rsidRPr="00E0693F">
              <w:rPr>
                <w:rFonts w:cstheme="minorHAnsi"/>
                <w:lang w:bidi="bn-BD"/>
              </w:rPr>
              <w:tab/>
            </w:r>
          </w:p>
        </w:tc>
      </w:tr>
      <w:tr w:rsidR="00057851" w:rsidRPr="00E0693F" w14:paraId="5C78CB23" w14:textId="77777777" w:rsidTr="00B91BC3">
        <w:trPr>
          <w:trHeight w:val="9986"/>
        </w:trPr>
        <w:tc>
          <w:tcPr>
            <w:tcW w:w="10490" w:type="dxa"/>
          </w:tcPr>
          <w:p w14:paraId="0AE58B02" w14:textId="0D9DAB6C" w:rsidR="00057851" w:rsidRPr="00E0693F" w:rsidRDefault="00057851" w:rsidP="00B40ACA">
            <w:pPr>
              <w:spacing w:line="276" w:lineRule="auto"/>
              <w:jc w:val="both"/>
              <w:rPr>
                <w:rFonts w:cstheme="minorHAnsi"/>
                <w:sz w:val="20"/>
                <w:szCs w:val="20"/>
                <w:lang w:val="en"/>
              </w:rPr>
            </w:pPr>
            <w:r w:rsidRPr="00E0693F">
              <w:rPr>
                <w:rFonts w:cstheme="minorHAnsi"/>
                <w:sz w:val="20"/>
                <w:szCs w:val="20"/>
                <w:lang w:bidi="bn-BD"/>
              </w:rPr>
              <w:lastRenderedPageBreak/>
              <w:t xml:space="preserve">পর্যালোচনাকারী টিমের জন্য আপনার অন্য কোনো মন্তব্য বা প্রশ্ন থাকলে অনুগ্রহ করে এই স্থানটি ব্যবহার করুন। </w:t>
            </w:r>
          </w:p>
          <w:p w14:paraId="23128ABE" w14:textId="77777777" w:rsidR="00057851" w:rsidRPr="00E0693F" w:rsidRDefault="00057851" w:rsidP="00B40ACA">
            <w:pPr>
              <w:spacing w:line="276" w:lineRule="auto"/>
              <w:jc w:val="both"/>
              <w:rPr>
                <w:rFonts w:cstheme="minorHAnsi"/>
                <w:sz w:val="20"/>
                <w:szCs w:val="20"/>
                <w:lang w:val="en"/>
              </w:rPr>
            </w:pPr>
          </w:p>
          <w:p w14:paraId="19616BA6" w14:textId="77777777" w:rsidR="00057851" w:rsidRPr="00E0693F" w:rsidRDefault="00057851" w:rsidP="00B40ACA">
            <w:pPr>
              <w:spacing w:line="276" w:lineRule="auto"/>
              <w:jc w:val="both"/>
              <w:rPr>
                <w:rFonts w:cstheme="minorHAnsi"/>
                <w:sz w:val="20"/>
                <w:szCs w:val="20"/>
                <w:lang w:val="en"/>
              </w:rPr>
            </w:pPr>
          </w:p>
          <w:p w14:paraId="496B83DD" w14:textId="77777777" w:rsidR="00057851" w:rsidRPr="00E0693F" w:rsidRDefault="00057851" w:rsidP="00B40ACA">
            <w:pPr>
              <w:spacing w:line="276" w:lineRule="auto"/>
              <w:jc w:val="both"/>
              <w:rPr>
                <w:rFonts w:cstheme="minorHAnsi"/>
                <w:sz w:val="20"/>
                <w:szCs w:val="20"/>
                <w:lang w:val="en"/>
              </w:rPr>
            </w:pPr>
          </w:p>
          <w:p w14:paraId="3CAE96D8" w14:textId="77777777" w:rsidR="00057851" w:rsidRPr="00E0693F" w:rsidRDefault="00057851" w:rsidP="00B40ACA">
            <w:pPr>
              <w:spacing w:line="276" w:lineRule="auto"/>
              <w:jc w:val="both"/>
              <w:rPr>
                <w:rFonts w:cstheme="minorHAnsi"/>
                <w:sz w:val="20"/>
                <w:szCs w:val="20"/>
                <w:lang w:val="en"/>
              </w:rPr>
            </w:pPr>
          </w:p>
          <w:p w14:paraId="10DDA2FB" w14:textId="77777777" w:rsidR="00057851" w:rsidRPr="00E0693F" w:rsidRDefault="00057851" w:rsidP="00B40ACA">
            <w:pPr>
              <w:spacing w:line="276" w:lineRule="auto"/>
              <w:jc w:val="both"/>
              <w:rPr>
                <w:rFonts w:cstheme="minorHAnsi"/>
                <w:sz w:val="20"/>
                <w:szCs w:val="20"/>
                <w:lang w:val="en"/>
              </w:rPr>
            </w:pPr>
          </w:p>
          <w:p w14:paraId="21C227BD" w14:textId="77777777" w:rsidR="00057851" w:rsidRPr="00E0693F" w:rsidRDefault="00057851" w:rsidP="00B40ACA">
            <w:pPr>
              <w:spacing w:line="276" w:lineRule="auto"/>
              <w:jc w:val="both"/>
              <w:rPr>
                <w:rFonts w:cstheme="minorHAnsi"/>
                <w:sz w:val="20"/>
                <w:szCs w:val="20"/>
                <w:lang w:val="en"/>
              </w:rPr>
            </w:pPr>
          </w:p>
          <w:p w14:paraId="307B4C1D" w14:textId="77777777" w:rsidR="00057851" w:rsidRPr="00E0693F" w:rsidRDefault="00057851" w:rsidP="00B40ACA">
            <w:pPr>
              <w:spacing w:line="276" w:lineRule="auto"/>
              <w:jc w:val="both"/>
              <w:rPr>
                <w:rFonts w:cstheme="minorHAnsi"/>
                <w:sz w:val="20"/>
                <w:szCs w:val="20"/>
                <w:lang w:val="en"/>
              </w:rPr>
            </w:pPr>
          </w:p>
          <w:p w14:paraId="0523AED5" w14:textId="77777777" w:rsidR="00057851" w:rsidRPr="00E0693F" w:rsidRDefault="00057851" w:rsidP="00B40ACA">
            <w:pPr>
              <w:spacing w:line="276" w:lineRule="auto"/>
              <w:jc w:val="both"/>
              <w:rPr>
                <w:rFonts w:cstheme="minorHAnsi"/>
                <w:sz w:val="20"/>
                <w:szCs w:val="20"/>
                <w:lang w:val="en"/>
              </w:rPr>
            </w:pPr>
          </w:p>
          <w:p w14:paraId="44F6E0FE" w14:textId="77777777" w:rsidR="00057851" w:rsidRPr="00E0693F" w:rsidRDefault="00057851" w:rsidP="00B40ACA">
            <w:pPr>
              <w:spacing w:line="276" w:lineRule="auto"/>
              <w:jc w:val="both"/>
              <w:rPr>
                <w:rFonts w:cstheme="minorHAnsi"/>
                <w:sz w:val="20"/>
                <w:szCs w:val="20"/>
                <w:lang w:val="en"/>
              </w:rPr>
            </w:pPr>
          </w:p>
          <w:p w14:paraId="4E225247" w14:textId="77777777" w:rsidR="00057851" w:rsidRPr="00E0693F" w:rsidRDefault="00057851" w:rsidP="00B40ACA">
            <w:pPr>
              <w:spacing w:line="276" w:lineRule="auto"/>
              <w:jc w:val="both"/>
              <w:rPr>
                <w:rFonts w:cstheme="minorHAnsi"/>
                <w:sz w:val="20"/>
                <w:szCs w:val="20"/>
                <w:lang w:val="en"/>
              </w:rPr>
            </w:pPr>
          </w:p>
          <w:p w14:paraId="15BB5E1D" w14:textId="77777777" w:rsidR="00057851" w:rsidRPr="00E0693F" w:rsidRDefault="00057851" w:rsidP="00B40ACA">
            <w:pPr>
              <w:spacing w:line="276" w:lineRule="auto"/>
              <w:jc w:val="both"/>
              <w:rPr>
                <w:rFonts w:cstheme="minorHAnsi"/>
                <w:sz w:val="20"/>
                <w:szCs w:val="20"/>
                <w:lang w:val="en"/>
              </w:rPr>
            </w:pPr>
          </w:p>
          <w:p w14:paraId="50163CBA" w14:textId="77777777" w:rsidR="00057851" w:rsidRPr="00E0693F" w:rsidRDefault="00057851" w:rsidP="00B40ACA">
            <w:pPr>
              <w:spacing w:line="276" w:lineRule="auto"/>
              <w:jc w:val="both"/>
              <w:rPr>
                <w:rFonts w:cstheme="minorHAnsi"/>
                <w:sz w:val="20"/>
                <w:szCs w:val="20"/>
                <w:lang w:val="en"/>
              </w:rPr>
            </w:pPr>
          </w:p>
          <w:p w14:paraId="00247C46" w14:textId="77777777" w:rsidR="00057851" w:rsidRPr="00E0693F" w:rsidRDefault="00057851" w:rsidP="00B40ACA">
            <w:pPr>
              <w:spacing w:line="276" w:lineRule="auto"/>
              <w:jc w:val="both"/>
              <w:rPr>
                <w:rFonts w:cstheme="minorHAnsi"/>
                <w:sz w:val="20"/>
                <w:szCs w:val="20"/>
                <w:lang w:val="en"/>
              </w:rPr>
            </w:pPr>
          </w:p>
          <w:p w14:paraId="12C02E99" w14:textId="77777777" w:rsidR="00057851" w:rsidRPr="00E0693F" w:rsidRDefault="00057851" w:rsidP="00B40ACA">
            <w:pPr>
              <w:spacing w:line="276" w:lineRule="auto"/>
              <w:jc w:val="both"/>
              <w:rPr>
                <w:rFonts w:cstheme="minorHAnsi"/>
                <w:sz w:val="20"/>
                <w:szCs w:val="20"/>
                <w:lang w:val="en"/>
              </w:rPr>
            </w:pPr>
          </w:p>
          <w:p w14:paraId="71C85AA7" w14:textId="77777777" w:rsidR="00057851" w:rsidRPr="00E0693F" w:rsidRDefault="00057851" w:rsidP="00B40ACA">
            <w:pPr>
              <w:spacing w:line="276" w:lineRule="auto"/>
              <w:jc w:val="both"/>
              <w:rPr>
                <w:rFonts w:cstheme="minorHAnsi"/>
                <w:sz w:val="20"/>
                <w:szCs w:val="20"/>
                <w:lang w:val="en"/>
              </w:rPr>
            </w:pPr>
          </w:p>
          <w:p w14:paraId="2E4AB448" w14:textId="77777777" w:rsidR="00057851" w:rsidRPr="00E0693F" w:rsidRDefault="00057851" w:rsidP="00B40ACA">
            <w:pPr>
              <w:spacing w:line="276" w:lineRule="auto"/>
              <w:jc w:val="both"/>
              <w:rPr>
                <w:rFonts w:cstheme="minorHAnsi"/>
                <w:sz w:val="20"/>
                <w:szCs w:val="20"/>
                <w:lang w:val="en"/>
              </w:rPr>
            </w:pPr>
          </w:p>
          <w:p w14:paraId="02F304B4" w14:textId="77777777" w:rsidR="00057851" w:rsidRPr="00E0693F" w:rsidRDefault="00057851" w:rsidP="00B40ACA">
            <w:pPr>
              <w:spacing w:line="276" w:lineRule="auto"/>
              <w:jc w:val="both"/>
              <w:rPr>
                <w:rFonts w:cstheme="minorHAnsi"/>
                <w:sz w:val="20"/>
                <w:szCs w:val="20"/>
                <w:lang w:val="en"/>
              </w:rPr>
            </w:pPr>
          </w:p>
          <w:p w14:paraId="40081900" w14:textId="77777777" w:rsidR="00057851" w:rsidRPr="00E0693F" w:rsidRDefault="00057851" w:rsidP="00B40ACA">
            <w:pPr>
              <w:spacing w:line="276" w:lineRule="auto"/>
              <w:jc w:val="both"/>
              <w:rPr>
                <w:rFonts w:cstheme="minorHAnsi"/>
                <w:sz w:val="20"/>
                <w:szCs w:val="20"/>
                <w:lang w:val="en"/>
              </w:rPr>
            </w:pPr>
          </w:p>
          <w:p w14:paraId="11B3E3E8" w14:textId="77777777" w:rsidR="00057851" w:rsidRPr="00E0693F" w:rsidRDefault="00057851" w:rsidP="00B40ACA">
            <w:pPr>
              <w:spacing w:line="276" w:lineRule="auto"/>
              <w:jc w:val="both"/>
              <w:rPr>
                <w:rFonts w:cstheme="minorHAnsi"/>
                <w:sz w:val="20"/>
                <w:szCs w:val="20"/>
                <w:lang w:val="en"/>
              </w:rPr>
            </w:pPr>
          </w:p>
          <w:p w14:paraId="3D3AE9AA" w14:textId="77777777" w:rsidR="00057851" w:rsidRPr="00E0693F" w:rsidRDefault="00057851" w:rsidP="00B40ACA">
            <w:pPr>
              <w:spacing w:line="276" w:lineRule="auto"/>
              <w:jc w:val="both"/>
              <w:rPr>
                <w:rFonts w:cstheme="minorHAnsi"/>
                <w:sz w:val="20"/>
                <w:szCs w:val="20"/>
                <w:lang w:val="en"/>
              </w:rPr>
            </w:pPr>
          </w:p>
          <w:p w14:paraId="1822E2F2" w14:textId="77777777" w:rsidR="00057851" w:rsidRPr="00E0693F" w:rsidRDefault="00057851" w:rsidP="00B40ACA">
            <w:pPr>
              <w:spacing w:line="276" w:lineRule="auto"/>
              <w:jc w:val="both"/>
              <w:rPr>
                <w:rFonts w:cstheme="minorHAnsi"/>
                <w:sz w:val="20"/>
                <w:szCs w:val="20"/>
                <w:lang w:val="en"/>
              </w:rPr>
            </w:pPr>
          </w:p>
          <w:p w14:paraId="0D691CA2" w14:textId="77777777" w:rsidR="00057851" w:rsidRPr="00E0693F" w:rsidRDefault="00057851" w:rsidP="00B40ACA">
            <w:pPr>
              <w:spacing w:line="276" w:lineRule="auto"/>
              <w:jc w:val="both"/>
              <w:rPr>
                <w:rFonts w:cstheme="minorHAnsi"/>
                <w:sz w:val="20"/>
                <w:szCs w:val="20"/>
                <w:lang w:val="en"/>
              </w:rPr>
            </w:pPr>
          </w:p>
          <w:p w14:paraId="147C279B" w14:textId="77777777" w:rsidR="00057851" w:rsidRPr="00E0693F" w:rsidRDefault="00057851" w:rsidP="00B40ACA">
            <w:pPr>
              <w:spacing w:line="276" w:lineRule="auto"/>
              <w:jc w:val="both"/>
              <w:rPr>
                <w:rFonts w:cstheme="minorHAnsi"/>
                <w:sz w:val="20"/>
                <w:szCs w:val="20"/>
                <w:lang w:val="en"/>
              </w:rPr>
            </w:pPr>
          </w:p>
          <w:p w14:paraId="7A0813FC" w14:textId="77777777" w:rsidR="00057851" w:rsidRPr="00E0693F" w:rsidRDefault="00057851" w:rsidP="00B40ACA">
            <w:pPr>
              <w:spacing w:line="276" w:lineRule="auto"/>
              <w:jc w:val="both"/>
              <w:rPr>
                <w:rFonts w:cstheme="minorHAnsi"/>
                <w:sz w:val="20"/>
                <w:szCs w:val="20"/>
                <w:lang w:val="en"/>
              </w:rPr>
            </w:pPr>
          </w:p>
          <w:p w14:paraId="22F3B0F8" w14:textId="77777777" w:rsidR="00057851" w:rsidRPr="00E0693F" w:rsidRDefault="00057851" w:rsidP="00B40ACA">
            <w:pPr>
              <w:spacing w:line="276" w:lineRule="auto"/>
              <w:jc w:val="both"/>
              <w:rPr>
                <w:rFonts w:cstheme="minorHAnsi"/>
                <w:sz w:val="20"/>
                <w:szCs w:val="20"/>
                <w:lang w:val="en"/>
              </w:rPr>
            </w:pPr>
          </w:p>
          <w:p w14:paraId="79D8EED6" w14:textId="77777777" w:rsidR="00057851" w:rsidRPr="00E0693F" w:rsidRDefault="00057851" w:rsidP="00B40ACA">
            <w:pPr>
              <w:spacing w:line="276" w:lineRule="auto"/>
              <w:jc w:val="both"/>
              <w:rPr>
                <w:rFonts w:cstheme="minorHAnsi"/>
                <w:sz w:val="20"/>
                <w:szCs w:val="20"/>
                <w:lang w:val="en"/>
              </w:rPr>
            </w:pPr>
          </w:p>
          <w:p w14:paraId="124F724B" w14:textId="77777777" w:rsidR="00057851" w:rsidRPr="00E0693F" w:rsidRDefault="00057851" w:rsidP="00B40ACA">
            <w:pPr>
              <w:spacing w:line="276" w:lineRule="auto"/>
              <w:jc w:val="both"/>
              <w:rPr>
                <w:rFonts w:cstheme="minorHAnsi"/>
                <w:sz w:val="20"/>
                <w:szCs w:val="20"/>
                <w:lang w:val="en"/>
              </w:rPr>
            </w:pPr>
          </w:p>
          <w:p w14:paraId="0CE0661D" w14:textId="77777777" w:rsidR="00057851" w:rsidRPr="00E0693F" w:rsidRDefault="00057851" w:rsidP="00B40ACA">
            <w:pPr>
              <w:spacing w:line="276" w:lineRule="auto"/>
              <w:jc w:val="both"/>
              <w:rPr>
                <w:rFonts w:cstheme="minorHAnsi"/>
                <w:sz w:val="20"/>
                <w:szCs w:val="20"/>
                <w:lang w:val="en"/>
              </w:rPr>
            </w:pPr>
          </w:p>
          <w:p w14:paraId="17BA2939" w14:textId="77777777" w:rsidR="00057851" w:rsidRPr="00E0693F" w:rsidRDefault="00057851" w:rsidP="00B40ACA">
            <w:pPr>
              <w:spacing w:line="276" w:lineRule="auto"/>
              <w:jc w:val="both"/>
              <w:rPr>
                <w:rFonts w:cstheme="minorHAnsi"/>
                <w:sz w:val="20"/>
                <w:szCs w:val="20"/>
                <w:lang w:val="en"/>
              </w:rPr>
            </w:pPr>
          </w:p>
          <w:p w14:paraId="5BCC3C82" w14:textId="77777777" w:rsidR="00057851" w:rsidRPr="00E0693F" w:rsidRDefault="00057851" w:rsidP="00B40ACA">
            <w:pPr>
              <w:spacing w:line="276" w:lineRule="auto"/>
              <w:jc w:val="both"/>
              <w:rPr>
                <w:rFonts w:cstheme="minorHAnsi"/>
                <w:sz w:val="20"/>
                <w:szCs w:val="20"/>
                <w:lang w:val="en"/>
              </w:rPr>
            </w:pPr>
          </w:p>
          <w:p w14:paraId="453A2809" w14:textId="77777777" w:rsidR="00057851" w:rsidRPr="00E0693F" w:rsidRDefault="00057851" w:rsidP="00B40ACA">
            <w:pPr>
              <w:spacing w:line="276" w:lineRule="auto"/>
              <w:jc w:val="both"/>
              <w:rPr>
                <w:rFonts w:cstheme="minorHAnsi"/>
                <w:sz w:val="20"/>
                <w:szCs w:val="20"/>
                <w:lang w:val="en"/>
              </w:rPr>
            </w:pPr>
          </w:p>
          <w:p w14:paraId="631EAED2" w14:textId="77777777" w:rsidR="00057851" w:rsidRPr="00E0693F" w:rsidRDefault="00057851" w:rsidP="00B40ACA">
            <w:pPr>
              <w:spacing w:line="276" w:lineRule="auto"/>
              <w:jc w:val="both"/>
              <w:rPr>
                <w:rFonts w:cstheme="minorHAnsi"/>
                <w:sz w:val="20"/>
                <w:szCs w:val="20"/>
                <w:lang w:val="en"/>
              </w:rPr>
            </w:pPr>
          </w:p>
          <w:p w14:paraId="2B25880E" w14:textId="77777777" w:rsidR="00057851" w:rsidRPr="00E0693F" w:rsidRDefault="00057851" w:rsidP="00B40ACA">
            <w:pPr>
              <w:spacing w:line="276" w:lineRule="auto"/>
              <w:jc w:val="both"/>
              <w:rPr>
                <w:rFonts w:cstheme="minorHAnsi"/>
                <w:sz w:val="20"/>
                <w:szCs w:val="20"/>
                <w:lang w:val="en"/>
              </w:rPr>
            </w:pPr>
          </w:p>
          <w:p w14:paraId="0776DA32" w14:textId="226A1EF3" w:rsidR="00057851" w:rsidRDefault="00057851" w:rsidP="00B40ACA">
            <w:pPr>
              <w:spacing w:line="276" w:lineRule="auto"/>
              <w:jc w:val="both"/>
              <w:rPr>
                <w:rFonts w:cstheme="minorHAnsi"/>
                <w:sz w:val="20"/>
                <w:szCs w:val="20"/>
                <w:lang w:val="en"/>
              </w:rPr>
            </w:pPr>
          </w:p>
          <w:p w14:paraId="5C3220D3" w14:textId="77777777" w:rsidR="00B91BC3" w:rsidRPr="00E0693F" w:rsidRDefault="00B91BC3" w:rsidP="00B40ACA">
            <w:pPr>
              <w:spacing w:line="276" w:lineRule="auto"/>
              <w:jc w:val="both"/>
              <w:rPr>
                <w:rFonts w:cstheme="minorHAnsi"/>
                <w:sz w:val="20"/>
                <w:szCs w:val="20"/>
                <w:lang w:val="en"/>
              </w:rPr>
            </w:pPr>
          </w:p>
          <w:p w14:paraId="759D5374" w14:textId="77777777" w:rsidR="00057851" w:rsidRPr="00E0693F" w:rsidRDefault="00057851" w:rsidP="00B40ACA">
            <w:pPr>
              <w:spacing w:line="276" w:lineRule="auto"/>
              <w:jc w:val="both"/>
              <w:rPr>
                <w:rFonts w:cstheme="minorHAnsi"/>
                <w:sz w:val="20"/>
                <w:szCs w:val="20"/>
                <w:lang w:val="en"/>
              </w:rPr>
            </w:pPr>
          </w:p>
          <w:p w14:paraId="4947A459" w14:textId="77777777" w:rsidR="00057851" w:rsidRPr="00E0693F" w:rsidRDefault="00057851" w:rsidP="00B40ACA">
            <w:pPr>
              <w:spacing w:line="276" w:lineRule="auto"/>
              <w:jc w:val="both"/>
              <w:rPr>
                <w:rFonts w:cstheme="minorHAnsi"/>
                <w:sz w:val="20"/>
                <w:szCs w:val="20"/>
                <w:lang w:val="en"/>
              </w:rPr>
            </w:pPr>
          </w:p>
        </w:tc>
      </w:tr>
    </w:tbl>
    <w:p w14:paraId="6877B92B" w14:textId="7EBD253B" w:rsidR="00897143" w:rsidRDefault="00E81CA4" w:rsidP="00B40ACA">
      <w:pPr>
        <w:spacing w:line="276" w:lineRule="auto"/>
        <w:jc w:val="both"/>
        <w:rPr>
          <w:rFonts w:cs="Vrinda"/>
          <w:cs/>
          <w:lang w:bidi="bn-BD"/>
        </w:rPr>
      </w:pPr>
      <w:r w:rsidRPr="00E0693F">
        <w:rPr>
          <w:rFonts w:cstheme="minorHAnsi"/>
          <w:lang w:bidi="bn-BD"/>
        </w:rPr>
        <w:t xml:space="preserve">আপনার মতামত দেবার জন্য আপনাকে ধন্যবাদ। আমরা আপনার যেকোনো প্রশ্নের উত্তর দেব। </w:t>
      </w:r>
    </w:p>
    <w:p w14:paraId="394A474A" w14:textId="32A1C507" w:rsidR="00CC6E34" w:rsidRDefault="00CC6E34" w:rsidP="00B40ACA">
      <w:pPr>
        <w:spacing w:line="276" w:lineRule="auto"/>
        <w:jc w:val="both"/>
        <w:rPr>
          <w:rFonts w:cs="Vrinda"/>
          <w:cs/>
          <w:lang w:bidi="bn-BD"/>
        </w:rPr>
      </w:pPr>
    </w:p>
    <w:tbl>
      <w:tblPr>
        <w:tblStyle w:val="TableGrid"/>
        <w:tblW w:w="0" w:type="auto"/>
        <w:tblInd w:w="-714" w:type="dxa"/>
        <w:tblLook w:val="04A0" w:firstRow="1" w:lastRow="0" w:firstColumn="1" w:lastColumn="0" w:noHBand="0" w:noVBand="1"/>
      </w:tblPr>
      <w:tblGrid>
        <w:gridCol w:w="10490"/>
      </w:tblGrid>
      <w:tr w:rsidR="00CC6E34" w:rsidRPr="00005F58" w14:paraId="2816F9AB" w14:textId="77777777" w:rsidTr="00015B6A">
        <w:trPr>
          <w:trHeight w:val="1139"/>
        </w:trPr>
        <w:tc>
          <w:tcPr>
            <w:tcW w:w="10490" w:type="dxa"/>
          </w:tcPr>
          <w:p w14:paraId="6185947C" w14:textId="7895E4B3" w:rsidR="00CC6E34" w:rsidRPr="00D34FDA" w:rsidRDefault="00CC6E34" w:rsidP="000F6899">
            <w:pPr>
              <w:spacing w:line="360" w:lineRule="auto"/>
              <w:jc w:val="center"/>
              <w:rPr>
                <w:sz w:val="24"/>
                <w:szCs w:val="24"/>
              </w:rPr>
            </w:pPr>
            <w:r w:rsidRPr="00D34FDA">
              <w:rPr>
                <w:rFonts w:ascii="Calibri" w:eastAsia="Calibri" w:hAnsi="Calibri" w:cs="Calibri"/>
                <w:i/>
                <w:iCs/>
                <w:color w:val="000000" w:themeColor="text1"/>
                <w:sz w:val="24"/>
                <w:szCs w:val="24"/>
              </w:rPr>
              <w:t>Bereavement Midwives:</w:t>
            </w:r>
          </w:p>
          <w:p w14:paraId="5C9E30F0" w14:textId="77777777" w:rsidR="00CC6E34" w:rsidRPr="00D34FDA" w:rsidRDefault="00CC6E34" w:rsidP="000F6899">
            <w:pPr>
              <w:pStyle w:val="NoSpacing"/>
              <w:jc w:val="center"/>
              <w:rPr>
                <w:sz w:val="24"/>
                <w:szCs w:val="24"/>
              </w:rPr>
            </w:pPr>
            <w:r w:rsidRPr="00D34FDA">
              <w:rPr>
                <w:sz w:val="24"/>
                <w:szCs w:val="24"/>
              </w:rPr>
              <w:t>Catherine Saynor                  Nicole Newton</w:t>
            </w:r>
          </w:p>
          <w:p w14:paraId="3BC84380" w14:textId="2973A189" w:rsidR="00CC6E34" w:rsidRPr="00D34FDA" w:rsidRDefault="00CC6E34" w:rsidP="000F6899">
            <w:pPr>
              <w:pStyle w:val="NoSpacing"/>
              <w:jc w:val="center"/>
              <w:rPr>
                <w:sz w:val="24"/>
                <w:szCs w:val="24"/>
              </w:rPr>
            </w:pPr>
            <w:r w:rsidRPr="00D34FDA">
              <w:rPr>
                <w:sz w:val="24"/>
                <w:szCs w:val="24"/>
              </w:rPr>
              <w:t>07920029180                        07766862627</w:t>
            </w:r>
          </w:p>
          <w:p w14:paraId="0CD256F3" w14:textId="0E2D3D50" w:rsidR="00CC6E34" w:rsidRDefault="00CC6E34" w:rsidP="000F6899">
            <w:pPr>
              <w:pStyle w:val="NoSpacing"/>
              <w:jc w:val="center"/>
              <w:rPr>
                <w:sz w:val="24"/>
                <w:szCs w:val="24"/>
              </w:rPr>
            </w:pPr>
            <w:r w:rsidRPr="00D34FDA">
              <w:rPr>
                <w:sz w:val="24"/>
                <w:szCs w:val="24"/>
              </w:rPr>
              <w:t>Mon-Thurs                             Mon, Tues, Thurs, Fri</w:t>
            </w:r>
          </w:p>
          <w:p w14:paraId="7C5E6CC2" w14:textId="77777777" w:rsidR="00CC6E34" w:rsidRPr="00D34FDA" w:rsidRDefault="00CC6E34" w:rsidP="000F6899">
            <w:pPr>
              <w:pStyle w:val="NoSpacing"/>
              <w:jc w:val="center"/>
              <w:rPr>
                <w:sz w:val="24"/>
                <w:szCs w:val="24"/>
              </w:rPr>
            </w:pPr>
          </w:p>
          <w:p w14:paraId="4D7F4F6D" w14:textId="77777777" w:rsidR="00CC6E34" w:rsidRPr="00005F58" w:rsidRDefault="00CC6E34" w:rsidP="000F6899">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03105C56" w14:textId="77777777" w:rsidR="00CC6E34" w:rsidRPr="00CC6E34" w:rsidRDefault="00CC6E34" w:rsidP="00B40ACA">
      <w:pPr>
        <w:spacing w:line="276" w:lineRule="auto"/>
        <w:jc w:val="both"/>
        <w:rPr>
          <w:rFonts w:cs="Vrinda"/>
          <w:cs/>
        </w:rPr>
      </w:pPr>
    </w:p>
    <w:sectPr w:rsidR="00CC6E34" w:rsidRPr="00CC6E34" w:rsidSect="00A53B17">
      <w:headerReference w:type="default" r:id="rId11"/>
      <w:footerReference w:type="default" r:id="rId12"/>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507D" w14:textId="77777777" w:rsidR="00845590" w:rsidRDefault="00845590" w:rsidP="00524864">
      <w:pPr>
        <w:spacing w:after="0" w:line="240" w:lineRule="auto"/>
      </w:pPr>
      <w:r>
        <w:separator/>
      </w:r>
    </w:p>
  </w:endnote>
  <w:endnote w:type="continuationSeparator" w:id="0">
    <w:p w14:paraId="60008042" w14:textId="77777777" w:rsidR="00845590" w:rsidRDefault="00845590"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4328907"/>
      <w:docPartObj>
        <w:docPartGallery w:val="Page Numbers (Bottom of Page)"/>
        <w:docPartUnique/>
      </w:docPartObj>
    </w:sdtPr>
    <w:sdtEndPr>
      <w:rPr>
        <w:noProof/>
      </w:rPr>
    </w:sdtEndPr>
    <w:sdtContent>
      <w:p w14:paraId="1E3DB84C" w14:textId="7502BF41" w:rsidR="00996663" w:rsidRPr="00195EA8" w:rsidRDefault="003A10FA">
        <w:pPr>
          <w:pStyle w:val="Footer"/>
          <w:jc w:val="center"/>
          <w:rPr>
            <w:sz w:val="18"/>
            <w:szCs w:val="18"/>
          </w:rPr>
        </w:pPr>
        <w:r>
          <w:rPr>
            <w:noProof/>
            <w:lang w:val="en-GB" w:eastAsia="en-GB"/>
          </w:rPr>
          <w:drawing>
            <wp:anchor distT="0" distB="0" distL="114300" distR="114300" simplePos="0" relativeHeight="251657216" behindDoc="1" locked="0" layoutInCell="1" allowOverlap="1" wp14:anchorId="668CCA68" wp14:editId="07B73786">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lang w:bidi="bn-BD"/>
          </w:rPr>
          <w:t>পরিবারের জন্য PMRT ফিডব্যাক ফর্ম</w:t>
        </w:r>
        <w:r w:rsidR="00B259E9" w:rsidRPr="00195EA8">
          <w:rPr>
            <w:sz w:val="18"/>
            <w:szCs w:val="18"/>
            <w:lang w:bidi="bn-BD"/>
          </w:rPr>
          <w:tab/>
        </w:r>
        <w:r w:rsidR="00B259E9" w:rsidRPr="00195EA8">
          <w:rPr>
            <w:sz w:val="18"/>
            <w:szCs w:val="18"/>
            <w:lang w:bidi="bn-BD"/>
          </w:rPr>
          <w:tab/>
        </w:r>
        <w:r w:rsidR="00B259E9" w:rsidRPr="00195EA8">
          <w:rPr>
            <w:sz w:val="18"/>
            <w:szCs w:val="18"/>
            <w:lang w:bidi="bn-BD"/>
          </w:rPr>
          <w:tab/>
          <w:t xml:space="preserve"> </w:t>
        </w:r>
        <w:r w:rsidR="00996663" w:rsidRPr="00195EA8">
          <w:rPr>
            <w:sz w:val="18"/>
            <w:szCs w:val="18"/>
            <w:lang w:bidi="bn-BD"/>
          </w:rPr>
          <w:fldChar w:fldCharType="begin"/>
        </w:r>
        <w:r w:rsidR="00996663" w:rsidRPr="00195EA8">
          <w:rPr>
            <w:sz w:val="18"/>
            <w:szCs w:val="18"/>
            <w:lang w:bidi="bn-BD"/>
          </w:rPr>
          <w:instrText xml:space="preserve"> PAGE   \* MERGEFORMAT </w:instrText>
        </w:r>
        <w:r w:rsidR="00996663" w:rsidRPr="00195EA8">
          <w:rPr>
            <w:sz w:val="18"/>
            <w:szCs w:val="18"/>
            <w:lang w:bidi="bn-BD"/>
          </w:rPr>
          <w:fldChar w:fldCharType="separate"/>
        </w:r>
        <w:r w:rsidR="002D1EFE">
          <w:rPr>
            <w:noProof/>
            <w:sz w:val="18"/>
            <w:szCs w:val="18"/>
            <w:lang w:bidi="bn-BD"/>
          </w:rPr>
          <w:t>2</w:t>
        </w:r>
        <w:r w:rsidR="00996663" w:rsidRPr="00195EA8">
          <w:rPr>
            <w:noProof/>
            <w:sz w:val="18"/>
            <w:szCs w:val="18"/>
            <w:lang w:bidi="bn-BD"/>
          </w:rPr>
          <w:fldChar w:fldCharType="end"/>
        </w:r>
      </w:p>
    </w:sdtContent>
  </w:sdt>
  <w:p w14:paraId="40D40E68" w14:textId="77777777" w:rsidR="00996663" w:rsidRDefault="0099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233B" w14:textId="77777777" w:rsidR="00845590" w:rsidRDefault="00845590" w:rsidP="00524864">
      <w:pPr>
        <w:spacing w:after="0" w:line="240" w:lineRule="auto"/>
      </w:pPr>
      <w:r>
        <w:separator/>
      </w:r>
    </w:p>
  </w:footnote>
  <w:footnote w:type="continuationSeparator" w:id="0">
    <w:p w14:paraId="64EFC429" w14:textId="77777777" w:rsidR="00845590" w:rsidRDefault="00845590"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261276F3" w:rsidR="00524864" w:rsidRDefault="00CC6E34" w:rsidP="00524864">
    <w:pPr>
      <w:pStyle w:val="Header"/>
      <w:jc w:val="right"/>
    </w:pPr>
    <w:r>
      <w:rPr>
        <w:noProof/>
      </w:rPr>
      <w:drawing>
        <wp:inline distT="0" distB="0" distL="0" distR="0" wp14:anchorId="2D6A19F3" wp14:editId="43BEBF21">
          <wp:extent cx="1203960" cy="678019"/>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20" cy="693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155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57851"/>
    <w:rsid w:val="0006037E"/>
    <w:rsid w:val="00064E8F"/>
    <w:rsid w:val="0006754A"/>
    <w:rsid w:val="000B0C60"/>
    <w:rsid w:val="000E3E71"/>
    <w:rsid w:val="000F32CE"/>
    <w:rsid w:val="000F6899"/>
    <w:rsid w:val="00125EE8"/>
    <w:rsid w:val="00156221"/>
    <w:rsid w:val="00167DB0"/>
    <w:rsid w:val="0017426D"/>
    <w:rsid w:val="001814CE"/>
    <w:rsid w:val="00195EA8"/>
    <w:rsid w:val="00197B5B"/>
    <w:rsid w:val="001A23A6"/>
    <w:rsid w:val="001B31DD"/>
    <w:rsid w:val="001C6EAC"/>
    <w:rsid w:val="001D00DB"/>
    <w:rsid w:val="001D32CA"/>
    <w:rsid w:val="001F32B5"/>
    <w:rsid w:val="00206619"/>
    <w:rsid w:val="00233A28"/>
    <w:rsid w:val="002473A1"/>
    <w:rsid w:val="0025478C"/>
    <w:rsid w:val="00263D92"/>
    <w:rsid w:val="002A0E4B"/>
    <w:rsid w:val="002D1EFE"/>
    <w:rsid w:val="002D233C"/>
    <w:rsid w:val="00300B37"/>
    <w:rsid w:val="0030628D"/>
    <w:rsid w:val="00334CB4"/>
    <w:rsid w:val="0033789E"/>
    <w:rsid w:val="00342C50"/>
    <w:rsid w:val="003A10FA"/>
    <w:rsid w:val="003B3357"/>
    <w:rsid w:val="003B6155"/>
    <w:rsid w:val="003C4895"/>
    <w:rsid w:val="003F1659"/>
    <w:rsid w:val="00435E2E"/>
    <w:rsid w:val="0045257C"/>
    <w:rsid w:val="00492DB7"/>
    <w:rsid w:val="00494EE6"/>
    <w:rsid w:val="004A66C7"/>
    <w:rsid w:val="004D69E1"/>
    <w:rsid w:val="004F2D38"/>
    <w:rsid w:val="00524864"/>
    <w:rsid w:val="00573F1A"/>
    <w:rsid w:val="005B2043"/>
    <w:rsid w:val="005F79B2"/>
    <w:rsid w:val="00603D5D"/>
    <w:rsid w:val="00605D13"/>
    <w:rsid w:val="00616986"/>
    <w:rsid w:val="00690E2E"/>
    <w:rsid w:val="00692EC1"/>
    <w:rsid w:val="0069702B"/>
    <w:rsid w:val="006C6826"/>
    <w:rsid w:val="006E7E90"/>
    <w:rsid w:val="0076759F"/>
    <w:rsid w:val="0076773A"/>
    <w:rsid w:val="007945AD"/>
    <w:rsid w:val="00794C95"/>
    <w:rsid w:val="007A768D"/>
    <w:rsid w:val="008227A0"/>
    <w:rsid w:val="008411CC"/>
    <w:rsid w:val="00845590"/>
    <w:rsid w:val="0088389C"/>
    <w:rsid w:val="00895CD6"/>
    <w:rsid w:val="00897143"/>
    <w:rsid w:val="008F09B5"/>
    <w:rsid w:val="008F2DA4"/>
    <w:rsid w:val="00953AB1"/>
    <w:rsid w:val="00954FA5"/>
    <w:rsid w:val="0098673E"/>
    <w:rsid w:val="009918BA"/>
    <w:rsid w:val="00996663"/>
    <w:rsid w:val="009D10DD"/>
    <w:rsid w:val="009D3297"/>
    <w:rsid w:val="009E5233"/>
    <w:rsid w:val="00A53B17"/>
    <w:rsid w:val="00A97D95"/>
    <w:rsid w:val="00AA0BF1"/>
    <w:rsid w:val="00AA62A0"/>
    <w:rsid w:val="00AD2B53"/>
    <w:rsid w:val="00AD4962"/>
    <w:rsid w:val="00B048B1"/>
    <w:rsid w:val="00B259E9"/>
    <w:rsid w:val="00B40ACA"/>
    <w:rsid w:val="00B40BBE"/>
    <w:rsid w:val="00B60F5A"/>
    <w:rsid w:val="00B70AB4"/>
    <w:rsid w:val="00B73640"/>
    <w:rsid w:val="00B91BC3"/>
    <w:rsid w:val="00BA1CF3"/>
    <w:rsid w:val="00BB6EC7"/>
    <w:rsid w:val="00C06D35"/>
    <w:rsid w:val="00C12DC3"/>
    <w:rsid w:val="00C47EDE"/>
    <w:rsid w:val="00CA6EBF"/>
    <w:rsid w:val="00CC1540"/>
    <w:rsid w:val="00CC6E34"/>
    <w:rsid w:val="00D01783"/>
    <w:rsid w:val="00D36164"/>
    <w:rsid w:val="00D52542"/>
    <w:rsid w:val="00D84B7B"/>
    <w:rsid w:val="00DB6EB4"/>
    <w:rsid w:val="00DD4052"/>
    <w:rsid w:val="00E0693F"/>
    <w:rsid w:val="00E51DB2"/>
    <w:rsid w:val="00E55681"/>
    <w:rsid w:val="00E61B2B"/>
    <w:rsid w:val="00E81CA4"/>
    <w:rsid w:val="00EE68BD"/>
    <w:rsid w:val="00F101F2"/>
    <w:rsid w:val="00F802C1"/>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n-B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E0693F"/>
    <w:pPr>
      <w:spacing w:after="0" w:line="240" w:lineRule="auto"/>
    </w:pPr>
  </w:style>
  <w:style w:type="character" w:styleId="Hyperlink">
    <w:name w:val="Hyperlink"/>
    <w:basedOn w:val="DefaultParagraphFont"/>
    <w:uiPriority w:val="99"/>
    <w:unhideWhenUsed/>
    <w:rsid w:val="00CC6E34"/>
    <w:rPr>
      <w:color w:val="0563C1" w:themeColor="hyperlink"/>
      <w:u w:val="single"/>
    </w:rPr>
  </w:style>
  <w:style w:type="paragraph" w:styleId="NoSpacing">
    <w:name w:val="No Spacing"/>
    <w:uiPriority w:val="1"/>
    <w:qFormat/>
    <w:rsid w:val="00CC6E3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B123C-A904-47CE-ADC9-03A804B075CA}">
  <ds:schemaRefs>
    <ds:schemaRef ds:uri="http://schemas.microsoft.com/sharepoint/v3/contenttype/forms"/>
  </ds:schemaRefs>
</ds:datastoreItem>
</file>

<file path=customXml/itemProps2.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customXml/itemProps3.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2025-07-09T09:03:00Z</dcterms:created>
  <dcterms:modified xsi:type="dcterms:W3CDTF">2025-07-09T09:03:00Z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